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709E" w:rsidRDefault="003C2FA0" w:rsidP="003C2FA0">
      <w:pPr>
        <w:jc w:val="center"/>
      </w:pPr>
      <w:r>
        <w:t xml:space="preserve">                                                                                           Приложение № 1 к приказу</w:t>
      </w:r>
    </w:p>
    <w:p w:rsidR="003C2FA0" w:rsidRDefault="003C2FA0" w:rsidP="003C2FA0">
      <w:pPr>
        <w:jc w:val="right"/>
      </w:pPr>
      <w:r>
        <w:t xml:space="preserve">№ </w:t>
      </w:r>
      <w:r w:rsidR="00FA54B0">
        <w:t xml:space="preserve"> 115</w:t>
      </w:r>
      <w:r w:rsidR="005F6ADA">
        <w:t xml:space="preserve">/10-ОД </w:t>
      </w:r>
      <w:r w:rsidR="00FA54B0">
        <w:t>от «31</w:t>
      </w:r>
      <w:r>
        <w:t xml:space="preserve">» </w:t>
      </w:r>
      <w:r w:rsidR="00FA54B0">
        <w:t>августа</w:t>
      </w:r>
      <w:r>
        <w:t xml:space="preserve"> 202</w:t>
      </w:r>
      <w:r w:rsidR="00FA54B0">
        <w:t>6</w:t>
      </w:r>
      <w:r>
        <w:t xml:space="preserve"> года</w:t>
      </w:r>
    </w:p>
    <w:p w:rsidR="00F01BFF" w:rsidRDefault="00F01BFF" w:rsidP="003C2FA0">
      <w:pPr>
        <w:jc w:val="right"/>
      </w:pPr>
    </w:p>
    <w:p w:rsidR="00F01BFF" w:rsidRDefault="00F01BFF" w:rsidP="003C2FA0">
      <w:pPr>
        <w:jc w:val="right"/>
      </w:pPr>
    </w:p>
    <w:p w:rsidR="009B710C" w:rsidRDefault="009B710C" w:rsidP="003C2FA0"/>
    <w:p w:rsidR="009B710C" w:rsidRDefault="009B710C" w:rsidP="003C2FA0"/>
    <w:p w:rsidR="009B710C" w:rsidRDefault="009B710C" w:rsidP="003C2FA0"/>
    <w:p w:rsidR="009B710C" w:rsidRDefault="009B710C" w:rsidP="003C2FA0"/>
    <w:p w:rsidR="009B710C" w:rsidRDefault="009B710C" w:rsidP="003C2FA0"/>
    <w:p w:rsidR="009B710C" w:rsidRDefault="009B710C" w:rsidP="003C2FA0"/>
    <w:p w:rsidR="009B710C" w:rsidRDefault="009B710C" w:rsidP="003C2FA0"/>
    <w:p w:rsidR="009B710C" w:rsidRDefault="009B710C" w:rsidP="003C2FA0"/>
    <w:p w:rsidR="009B710C" w:rsidRDefault="009B710C" w:rsidP="003C2FA0"/>
    <w:p w:rsidR="009B710C" w:rsidRDefault="009B710C" w:rsidP="003C2FA0"/>
    <w:p w:rsidR="009B710C" w:rsidRDefault="009B710C" w:rsidP="003C2FA0"/>
    <w:p w:rsidR="009B710C" w:rsidRDefault="009B710C" w:rsidP="003C2FA0"/>
    <w:p w:rsidR="009B710C" w:rsidRDefault="009B710C" w:rsidP="003C2FA0"/>
    <w:p w:rsidR="009B710C" w:rsidRDefault="009B710C" w:rsidP="003C2FA0"/>
    <w:p w:rsidR="009B710C" w:rsidRDefault="009B710C" w:rsidP="003C2FA0"/>
    <w:p w:rsidR="009B710C" w:rsidRDefault="009B710C" w:rsidP="009B710C">
      <w:pPr>
        <w:jc w:val="center"/>
        <w:rPr>
          <w:b/>
        </w:rPr>
      </w:pPr>
      <w:r w:rsidRPr="009B710C">
        <w:rPr>
          <w:b/>
        </w:rPr>
        <w:t>УЧЕБНЫЙ ПЛАН</w:t>
      </w:r>
    </w:p>
    <w:p w:rsidR="009B710C" w:rsidRDefault="009B710C" w:rsidP="009B710C">
      <w:pPr>
        <w:jc w:val="center"/>
        <w:rPr>
          <w:b/>
        </w:rPr>
      </w:pPr>
    </w:p>
    <w:p w:rsidR="009B710C" w:rsidRDefault="009B710C" w:rsidP="009B710C">
      <w:pPr>
        <w:jc w:val="center"/>
        <w:rPr>
          <w:b/>
        </w:rPr>
      </w:pPr>
    </w:p>
    <w:p w:rsidR="009B710C" w:rsidRDefault="009B710C" w:rsidP="009B710C">
      <w:pPr>
        <w:jc w:val="center"/>
        <w:rPr>
          <w:b/>
        </w:rPr>
      </w:pPr>
      <w:r>
        <w:t>центра  образования цифрового и гуманитарного профилей</w:t>
      </w:r>
      <w:r>
        <w:rPr>
          <w:b/>
        </w:rPr>
        <w:t xml:space="preserve"> «Точка роста»</w:t>
      </w:r>
    </w:p>
    <w:p w:rsidR="009B710C" w:rsidRDefault="009B710C" w:rsidP="009B710C">
      <w:pPr>
        <w:jc w:val="center"/>
      </w:pPr>
      <w:r w:rsidRPr="009B710C">
        <w:t xml:space="preserve">Муниципального </w:t>
      </w:r>
      <w:r w:rsidR="00E716CD">
        <w:t>автономного</w:t>
      </w:r>
      <w:r>
        <w:t xml:space="preserve"> общеобразовательного учреждения</w:t>
      </w:r>
    </w:p>
    <w:p w:rsidR="009B710C" w:rsidRDefault="00E716CD" w:rsidP="009B710C">
      <w:pPr>
        <w:jc w:val="center"/>
      </w:pPr>
      <w:r>
        <w:t>«Средняя</w:t>
      </w:r>
      <w:r w:rsidR="009B710C">
        <w:t xml:space="preserve"> общеобразовательн</w:t>
      </w:r>
      <w:r>
        <w:t>ая</w:t>
      </w:r>
      <w:r w:rsidR="009B710C">
        <w:t xml:space="preserve">  школ</w:t>
      </w:r>
      <w:r>
        <w:t>а № 46»</w:t>
      </w:r>
    </w:p>
    <w:p w:rsidR="009B710C" w:rsidRDefault="009B710C" w:rsidP="009B710C">
      <w:pPr>
        <w:jc w:val="center"/>
      </w:pPr>
      <w:r>
        <w:t>на 202</w:t>
      </w:r>
      <w:r w:rsidR="00FA54B0">
        <w:t>6</w:t>
      </w:r>
      <w:r>
        <w:t>-202</w:t>
      </w:r>
      <w:r w:rsidR="00FA54B0">
        <w:t>7</w:t>
      </w:r>
      <w:r>
        <w:t xml:space="preserve"> учебный год</w:t>
      </w:r>
    </w:p>
    <w:p w:rsidR="009B710C" w:rsidRDefault="009B710C" w:rsidP="009B710C">
      <w:pPr>
        <w:jc w:val="center"/>
      </w:pPr>
    </w:p>
    <w:p w:rsidR="009B710C" w:rsidRDefault="009B710C" w:rsidP="009B710C">
      <w:pPr>
        <w:jc w:val="center"/>
      </w:pPr>
    </w:p>
    <w:p w:rsidR="009B710C" w:rsidRDefault="009B710C" w:rsidP="009B710C">
      <w:pPr>
        <w:jc w:val="center"/>
      </w:pPr>
    </w:p>
    <w:p w:rsidR="009B710C" w:rsidRDefault="009B710C" w:rsidP="009B710C">
      <w:pPr>
        <w:jc w:val="center"/>
      </w:pPr>
    </w:p>
    <w:p w:rsidR="009B710C" w:rsidRDefault="009B710C" w:rsidP="009B710C">
      <w:pPr>
        <w:jc w:val="center"/>
      </w:pPr>
    </w:p>
    <w:p w:rsidR="009B710C" w:rsidRDefault="009B710C" w:rsidP="009B710C">
      <w:pPr>
        <w:jc w:val="center"/>
      </w:pPr>
    </w:p>
    <w:p w:rsidR="009B710C" w:rsidRDefault="009B710C" w:rsidP="009B710C">
      <w:pPr>
        <w:jc w:val="center"/>
      </w:pPr>
    </w:p>
    <w:p w:rsidR="009B710C" w:rsidRDefault="009B710C" w:rsidP="009B710C">
      <w:pPr>
        <w:jc w:val="center"/>
      </w:pPr>
    </w:p>
    <w:p w:rsidR="009B710C" w:rsidRDefault="009B710C" w:rsidP="009B710C">
      <w:pPr>
        <w:jc w:val="center"/>
      </w:pPr>
    </w:p>
    <w:p w:rsidR="009B710C" w:rsidRDefault="009B710C" w:rsidP="009B710C">
      <w:pPr>
        <w:jc w:val="center"/>
      </w:pPr>
    </w:p>
    <w:p w:rsidR="009B710C" w:rsidRDefault="009B710C" w:rsidP="009B710C">
      <w:pPr>
        <w:jc w:val="center"/>
      </w:pPr>
    </w:p>
    <w:p w:rsidR="009B710C" w:rsidRDefault="009B710C" w:rsidP="009B710C">
      <w:pPr>
        <w:jc w:val="center"/>
      </w:pPr>
    </w:p>
    <w:p w:rsidR="009B710C" w:rsidRDefault="009B710C" w:rsidP="009B710C">
      <w:pPr>
        <w:jc w:val="center"/>
      </w:pPr>
    </w:p>
    <w:p w:rsidR="00FD3166" w:rsidRDefault="00FD3166" w:rsidP="009B710C">
      <w:pPr>
        <w:jc w:val="center"/>
      </w:pPr>
    </w:p>
    <w:p w:rsidR="009B710C" w:rsidRDefault="009B710C" w:rsidP="009B710C">
      <w:pPr>
        <w:jc w:val="center"/>
      </w:pPr>
    </w:p>
    <w:p w:rsidR="009B710C" w:rsidRDefault="009B710C" w:rsidP="009B710C">
      <w:pPr>
        <w:jc w:val="center"/>
      </w:pPr>
    </w:p>
    <w:p w:rsidR="009B710C" w:rsidRDefault="009B710C" w:rsidP="009B710C">
      <w:pPr>
        <w:jc w:val="center"/>
      </w:pPr>
    </w:p>
    <w:p w:rsidR="009B710C" w:rsidRDefault="009B710C" w:rsidP="009B710C">
      <w:pPr>
        <w:jc w:val="center"/>
      </w:pPr>
    </w:p>
    <w:p w:rsidR="009B710C" w:rsidRDefault="009B710C" w:rsidP="009B710C">
      <w:pPr>
        <w:jc w:val="center"/>
      </w:pPr>
    </w:p>
    <w:p w:rsidR="0090508E" w:rsidRDefault="0090508E" w:rsidP="009B710C">
      <w:pPr>
        <w:jc w:val="center"/>
      </w:pPr>
    </w:p>
    <w:p w:rsidR="0090508E" w:rsidRDefault="0090508E" w:rsidP="009B710C">
      <w:pPr>
        <w:jc w:val="center"/>
      </w:pPr>
    </w:p>
    <w:p w:rsidR="0090508E" w:rsidRDefault="0090508E" w:rsidP="009B710C">
      <w:pPr>
        <w:jc w:val="center"/>
      </w:pPr>
    </w:p>
    <w:p w:rsidR="009B710C" w:rsidRDefault="009B710C" w:rsidP="009B710C">
      <w:pPr>
        <w:jc w:val="center"/>
      </w:pPr>
    </w:p>
    <w:p w:rsidR="009B710C" w:rsidRDefault="009B710C" w:rsidP="009B710C">
      <w:pPr>
        <w:jc w:val="center"/>
      </w:pPr>
    </w:p>
    <w:p w:rsidR="009B710C" w:rsidRDefault="009B710C" w:rsidP="009B710C">
      <w:pPr>
        <w:jc w:val="center"/>
      </w:pPr>
    </w:p>
    <w:p w:rsidR="00E716CD" w:rsidRDefault="00E716CD" w:rsidP="009B710C">
      <w:pPr>
        <w:jc w:val="center"/>
      </w:pPr>
    </w:p>
    <w:p w:rsidR="009B710C" w:rsidRDefault="009B710C" w:rsidP="009B710C">
      <w:pPr>
        <w:jc w:val="center"/>
      </w:pPr>
      <w:r>
        <w:lastRenderedPageBreak/>
        <w:t>ПОЯСНИТЕЛЬНАЯ ЗАПИСКА</w:t>
      </w:r>
    </w:p>
    <w:p w:rsidR="000965D4" w:rsidRDefault="000965D4" w:rsidP="000965D4">
      <w:pPr>
        <w:jc w:val="both"/>
      </w:pPr>
    </w:p>
    <w:p w:rsidR="000965D4" w:rsidRDefault="007F5E51" w:rsidP="00E716CD">
      <w:pPr>
        <w:jc w:val="both"/>
      </w:pPr>
      <w:r>
        <w:t xml:space="preserve">   </w:t>
      </w:r>
      <w:r w:rsidR="00E716CD">
        <w:tab/>
      </w:r>
      <w:r w:rsidR="000965D4">
        <w:t xml:space="preserve">Учебный план центра образования цифрового и гуманитарного профилей </w:t>
      </w:r>
      <w:r w:rsidR="000965D4" w:rsidRPr="000965D4">
        <w:rPr>
          <w:b/>
        </w:rPr>
        <w:t>«Точка роста»</w:t>
      </w:r>
      <w:r w:rsidR="000965D4">
        <w:rPr>
          <w:b/>
        </w:rPr>
        <w:t xml:space="preserve"> </w:t>
      </w:r>
      <w:r w:rsidR="00E716CD" w:rsidRPr="009B710C">
        <w:t xml:space="preserve">Муниципального </w:t>
      </w:r>
      <w:r w:rsidR="00E716CD">
        <w:t xml:space="preserve">автономного общеобразовательного учреждения «Средняя общеобразовательная  школа № 46» </w:t>
      </w:r>
      <w:r w:rsidR="000965D4" w:rsidRPr="000965D4">
        <w:t xml:space="preserve"> (далее</w:t>
      </w:r>
      <w:r w:rsidR="000965D4">
        <w:t xml:space="preserve"> </w:t>
      </w:r>
      <w:r w:rsidR="000965D4" w:rsidRPr="000965D4">
        <w:t xml:space="preserve">- Центр) разработан на основе следующих нормативных документов: </w:t>
      </w:r>
    </w:p>
    <w:p w:rsidR="00E716CD" w:rsidRDefault="00E716CD" w:rsidP="00E716CD">
      <w:pPr>
        <w:pStyle w:val="a5"/>
        <w:shd w:val="clear" w:color="auto" w:fill="auto"/>
        <w:tabs>
          <w:tab w:val="left" w:pos="9353"/>
        </w:tabs>
        <w:spacing w:line="240" w:lineRule="auto"/>
        <w:ind w:right="20" w:firstLine="720"/>
        <w:jc w:val="both"/>
        <w:rPr>
          <w:sz w:val="24"/>
          <w:szCs w:val="24"/>
        </w:rPr>
      </w:pPr>
      <w:r w:rsidRPr="00653096">
        <w:rPr>
          <w:sz w:val="24"/>
          <w:szCs w:val="24"/>
        </w:rPr>
        <w:t>Федеральный закон от 29.12.2012г. N 273-ФЗ «Об образовании в Российской Федерации»;</w:t>
      </w:r>
    </w:p>
    <w:p w:rsidR="00FD3166" w:rsidRPr="00FD3166" w:rsidRDefault="00FD3166" w:rsidP="00FD3166">
      <w:pPr>
        <w:spacing w:line="276" w:lineRule="auto"/>
        <w:ind w:firstLine="708"/>
        <w:contextualSpacing/>
        <w:jc w:val="both"/>
      </w:pPr>
      <w:r w:rsidRPr="00FD3166">
        <w:t xml:space="preserve">Приказ </w:t>
      </w:r>
      <w:proofErr w:type="spellStart"/>
      <w:r w:rsidRPr="00FD3166">
        <w:t>Минпросвещения</w:t>
      </w:r>
      <w:proofErr w:type="spellEnd"/>
      <w:r w:rsidRPr="00FD3166">
        <w:t xml:space="preserve"> России от 31.05.2021 № 287 «Об утверждении федерального государственного образовательного стандарта основного общего образования» (в ред. Приказов </w:t>
      </w:r>
      <w:proofErr w:type="spellStart"/>
      <w:r w:rsidRPr="00FD3166">
        <w:t>Минпросвещения</w:t>
      </w:r>
      <w:proofErr w:type="spellEnd"/>
      <w:r w:rsidRPr="00FD3166">
        <w:t xml:space="preserve"> России от 18.07.2022 N 568,  от 08.11.2022 N 955).</w:t>
      </w:r>
    </w:p>
    <w:p w:rsidR="00FD3166" w:rsidRPr="00FD3166" w:rsidRDefault="00FD3166" w:rsidP="00FD3166">
      <w:pPr>
        <w:spacing w:line="276" w:lineRule="auto"/>
        <w:ind w:firstLine="708"/>
        <w:contextualSpacing/>
        <w:jc w:val="both"/>
      </w:pPr>
      <w:r w:rsidRPr="00FD3166">
        <w:t xml:space="preserve">Приказ </w:t>
      </w:r>
      <w:proofErr w:type="spellStart"/>
      <w:r w:rsidRPr="00FD3166">
        <w:t>Минпросвещения</w:t>
      </w:r>
      <w:proofErr w:type="spellEnd"/>
      <w:r w:rsidRPr="00FD3166">
        <w:t xml:space="preserve"> России от 22.01.2024 № 31 «О внесении изменений в некоторые приказы Министерства образования и науки Российской Федерации и Министерства просвещения Российской Федерации, касающиеся федеральных государственных образовательных стандартов начального общего образования и основного общего образования». </w:t>
      </w:r>
    </w:p>
    <w:p w:rsidR="00FD3166" w:rsidRPr="00FD3166" w:rsidRDefault="00FD3166" w:rsidP="00FD3166">
      <w:pPr>
        <w:pStyle w:val="a5"/>
        <w:shd w:val="clear" w:color="auto" w:fill="auto"/>
        <w:tabs>
          <w:tab w:val="left" w:pos="9353"/>
        </w:tabs>
        <w:spacing w:line="276" w:lineRule="auto"/>
        <w:ind w:right="20" w:firstLine="720"/>
        <w:jc w:val="both"/>
        <w:rPr>
          <w:sz w:val="24"/>
          <w:szCs w:val="24"/>
        </w:rPr>
      </w:pPr>
      <w:r w:rsidRPr="00FD3166">
        <w:rPr>
          <w:sz w:val="24"/>
          <w:szCs w:val="24"/>
        </w:rPr>
        <w:t xml:space="preserve">Приказ </w:t>
      </w:r>
      <w:proofErr w:type="spellStart"/>
      <w:r w:rsidRPr="00FD3166">
        <w:rPr>
          <w:sz w:val="24"/>
          <w:szCs w:val="24"/>
        </w:rPr>
        <w:t>Минпросвещения</w:t>
      </w:r>
      <w:proofErr w:type="spellEnd"/>
      <w:r w:rsidRPr="00FD3166">
        <w:rPr>
          <w:sz w:val="24"/>
          <w:szCs w:val="24"/>
        </w:rPr>
        <w:t xml:space="preserve"> России от 18.05.2023 № 370 «Об утверждении федеральной образовательной программы основного общего образования»</w:t>
      </w:r>
    </w:p>
    <w:p w:rsidR="00E716CD" w:rsidRPr="00653096" w:rsidRDefault="00E716CD" w:rsidP="00E716CD">
      <w:pPr>
        <w:pStyle w:val="a5"/>
        <w:shd w:val="clear" w:color="auto" w:fill="auto"/>
        <w:tabs>
          <w:tab w:val="left" w:pos="9353"/>
        </w:tabs>
        <w:spacing w:line="240" w:lineRule="auto"/>
        <w:ind w:right="20" w:firstLine="720"/>
        <w:jc w:val="both"/>
        <w:rPr>
          <w:sz w:val="24"/>
          <w:szCs w:val="24"/>
        </w:rPr>
      </w:pPr>
      <w:r w:rsidRPr="00653096">
        <w:rPr>
          <w:sz w:val="24"/>
          <w:szCs w:val="24"/>
        </w:rPr>
        <w:t>Распоряжение Правительства РФ от 31.03.2022г. №678-р «Об утверждении Концепции развития дополнительного образования детей до 2030 года»;</w:t>
      </w:r>
    </w:p>
    <w:p w:rsidR="00E716CD" w:rsidRDefault="00E716CD" w:rsidP="00E716CD">
      <w:pPr>
        <w:pStyle w:val="a5"/>
        <w:shd w:val="clear" w:color="auto" w:fill="auto"/>
        <w:tabs>
          <w:tab w:val="left" w:pos="9353"/>
        </w:tabs>
        <w:spacing w:line="240" w:lineRule="auto"/>
        <w:ind w:right="20" w:firstLine="720"/>
        <w:jc w:val="both"/>
        <w:rPr>
          <w:sz w:val="24"/>
          <w:szCs w:val="24"/>
        </w:rPr>
      </w:pPr>
      <w:r w:rsidRPr="00653096">
        <w:rPr>
          <w:sz w:val="24"/>
          <w:szCs w:val="24"/>
        </w:rPr>
        <w:t>Распоряжение Правительства РФ от 29.05.2015 N 996-р «Об утверждении Стратегии развития воспитания в Российской Федерации на период до 2025 года»;</w:t>
      </w:r>
    </w:p>
    <w:p w:rsidR="00E716CD" w:rsidRPr="00653096" w:rsidRDefault="00E716CD" w:rsidP="00E716CD">
      <w:pPr>
        <w:pStyle w:val="a5"/>
        <w:shd w:val="clear" w:color="auto" w:fill="auto"/>
        <w:tabs>
          <w:tab w:val="left" w:pos="9353"/>
        </w:tabs>
        <w:spacing w:line="240" w:lineRule="auto"/>
        <w:ind w:right="20" w:firstLine="720"/>
        <w:jc w:val="both"/>
        <w:rPr>
          <w:sz w:val="24"/>
          <w:szCs w:val="24"/>
        </w:rPr>
      </w:pPr>
      <w:r w:rsidRPr="00653096">
        <w:rPr>
          <w:sz w:val="24"/>
          <w:szCs w:val="24"/>
        </w:rPr>
        <w:t>Приказ Министерства Просвещения России от 27.06.2022 г. № 629 «Об утверждении Порядка организации и осуществления образовательной деятельности по дополнительным общеобразовательным программам»;</w:t>
      </w:r>
    </w:p>
    <w:p w:rsidR="00E716CD" w:rsidRPr="00653096" w:rsidRDefault="00E716CD" w:rsidP="00E716CD">
      <w:pPr>
        <w:pStyle w:val="a5"/>
        <w:shd w:val="clear" w:color="auto" w:fill="auto"/>
        <w:tabs>
          <w:tab w:val="left" w:pos="9353"/>
        </w:tabs>
        <w:spacing w:line="240" w:lineRule="auto"/>
        <w:ind w:firstLine="720"/>
        <w:jc w:val="both"/>
        <w:rPr>
          <w:sz w:val="24"/>
          <w:szCs w:val="24"/>
        </w:rPr>
      </w:pPr>
      <w:r w:rsidRPr="00653096">
        <w:rPr>
          <w:sz w:val="24"/>
          <w:szCs w:val="24"/>
        </w:rPr>
        <w:t>Приказ Министерства Просвещения Российской Федерации от 03.09.2019г. №467 «Об утверждении Целевой модели развития региональных систем дополнительного образования детей» (с изменениями на 02.02.2021);</w:t>
      </w:r>
    </w:p>
    <w:p w:rsidR="00E716CD" w:rsidRPr="00653096" w:rsidRDefault="00E716CD" w:rsidP="00E716CD">
      <w:pPr>
        <w:pStyle w:val="a5"/>
        <w:shd w:val="clear" w:color="auto" w:fill="auto"/>
        <w:tabs>
          <w:tab w:val="left" w:pos="9353"/>
        </w:tabs>
        <w:spacing w:line="240" w:lineRule="auto"/>
        <w:ind w:right="20" w:firstLine="720"/>
        <w:jc w:val="both"/>
        <w:rPr>
          <w:sz w:val="24"/>
          <w:szCs w:val="24"/>
        </w:rPr>
      </w:pPr>
      <w:r w:rsidRPr="00653096">
        <w:rPr>
          <w:sz w:val="24"/>
          <w:szCs w:val="24"/>
        </w:rPr>
        <w:t>Приказ Министерства труда и социальной защиты Российской Федерации от 05.05.2018 г. № 298н «Об утверждении профессионального стандарта «Педагог дополнительного образования детей и взрослых»;</w:t>
      </w:r>
    </w:p>
    <w:p w:rsidR="00E716CD" w:rsidRDefault="00E716CD" w:rsidP="00E716CD">
      <w:pPr>
        <w:ind w:firstLine="708"/>
        <w:jc w:val="both"/>
      </w:pPr>
      <w:r w:rsidRPr="00653096">
        <w:t>Постановление Главного государственного санитарного врача РФ от 28.09.2020г. № 28 «Об утверждении</w:t>
      </w:r>
      <w:r>
        <w:t xml:space="preserve"> </w:t>
      </w:r>
      <w:proofErr w:type="spellStart"/>
      <w:r>
        <w:t>СанПиН</w:t>
      </w:r>
      <w:proofErr w:type="spellEnd"/>
      <w:r>
        <w:t xml:space="preserve"> 2.4.3648-20 «Санитарно-</w:t>
      </w:r>
      <w:r w:rsidRPr="00653096">
        <w:t>эпидемиологические требования к организациям воспитания и обучения, отдыха и оздоровления детей и молодежи»</w:t>
      </w:r>
      <w:r>
        <w:t>;</w:t>
      </w:r>
    </w:p>
    <w:p w:rsidR="0007472B" w:rsidRDefault="0007472B" w:rsidP="00E716CD">
      <w:pPr>
        <w:ind w:firstLine="708"/>
        <w:jc w:val="both"/>
      </w:pPr>
      <w:r>
        <w:t xml:space="preserve"> </w:t>
      </w:r>
      <w:r w:rsidR="00E716CD">
        <w:t>П</w:t>
      </w:r>
      <w:r>
        <w:t xml:space="preserve">оложения о </w:t>
      </w:r>
      <w:r w:rsidR="00E716CD">
        <w:t>деятельности центра</w:t>
      </w:r>
      <w:r>
        <w:t xml:space="preserve"> образования цифрового и гуманитарного  профилей</w:t>
      </w:r>
      <w:r w:rsidR="007F5E51">
        <w:t xml:space="preserve"> «Точка роста»</w:t>
      </w:r>
      <w:r w:rsidR="00E716CD">
        <w:t xml:space="preserve"> на базе </w:t>
      </w:r>
      <w:r w:rsidR="007F5E51">
        <w:t xml:space="preserve"> </w:t>
      </w:r>
      <w:r w:rsidR="00E716CD">
        <w:t>МАОУ «СОШ №46»</w:t>
      </w:r>
      <w:r w:rsidR="007F5E51">
        <w:t>;</w:t>
      </w:r>
    </w:p>
    <w:p w:rsidR="007F5E51" w:rsidRDefault="007F5E51" w:rsidP="00E716CD">
      <w:pPr>
        <w:ind w:firstLine="708"/>
        <w:jc w:val="both"/>
      </w:pPr>
      <w:r>
        <w:t xml:space="preserve">основных образовательных программ </w:t>
      </w:r>
    </w:p>
    <w:p w:rsidR="007F5E51" w:rsidRDefault="007F5E51" w:rsidP="00FD3166">
      <w:pPr>
        <w:ind w:firstLine="708"/>
        <w:jc w:val="both"/>
      </w:pPr>
      <w:r>
        <w:t xml:space="preserve">Учебный план Центра является нормативно-правовой основой, регламентирующей организацию и содержание образовательного процесса в Центре, определяет продолжительность обучения, распределение учебного времени по классам и по годам обучения. </w:t>
      </w:r>
    </w:p>
    <w:p w:rsidR="007F5E51" w:rsidRDefault="007F5E51" w:rsidP="000965D4">
      <w:pPr>
        <w:jc w:val="both"/>
      </w:pPr>
    </w:p>
    <w:p w:rsidR="007F5E51" w:rsidRDefault="007F5E51" w:rsidP="003F42A9">
      <w:pPr>
        <w:ind w:firstLine="709"/>
        <w:jc w:val="both"/>
        <w:rPr>
          <w:b/>
        </w:rPr>
      </w:pPr>
      <w:r w:rsidRPr="007F5E51">
        <w:rPr>
          <w:b/>
        </w:rPr>
        <w:t xml:space="preserve">Целевая аудитория: </w:t>
      </w:r>
    </w:p>
    <w:p w:rsidR="007F5E51" w:rsidRDefault="007F5E51" w:rsidP="003F42A9">
      <w:pPr>
        <w:pStyle w:val="a3"/>
        <w:ind w:left="0" w:firstLine="709"/>
        <w:jc w:val="both"/>
      </w:pPr>
      <w:r>
        <w:t xml:space="preserve">Обучающиеся </w:t>
      </w:r>
      <w:r w:rsidR="003F42A9">
        <w:t xml:space="preserve">МАОУ «СОШ №46», обучающиеся </w:t>
      </w:r>
      <w:r w:rsidR="00E716CD">
        <w:t>школ</w:t>
      </w:r>
      <w:r w:rsidR="003F42A9">
        <w:t xml:space="preserve"> муниципального округа </w:t>
      </w:r>
      <w:proofErr w:type="gramStart"/>
      <w:r w:rsidR="003F42A9">
        <w:t>Верхотурский</w:t>
      </w:r>
      <w:proofErr w:type="gramEnd"/>
      <w:r w:rsidR="00E716CD">
        <w:t>.</w:t>
      </w:r>
    </w:p>
    <w:p w:rsidR="000965D4" w:rsidRPr="007F5E51" w:rsidRDefault="000965D4" w:rsidP="000965D4">
      <w:pPr>
        <w:jc w:val="both"/>
        <w:rPr>
          <w:b/>
        </w:rPr>
      </w:pPr>
    </w:p>
    <w:p w:rsidR="007F5E51" w:rsidRPr="007F5E51" w:rsidRDefault="007F5E51" w:rsidP="003F42A9">
      <w:pPr>
        <w:ind w:firstLine="708"/>
        <w:jc w:val="both"/>
        <w:rPr>
          <w:b/>
        </w:rPr>
      </w:pPr>
      <w:r w:rsidRPr="007F5E51">
        <w:rPr>
          <w:b/>
        </w:rPr>
        <w:t xml:space="preserve">Направленность, объем и сроки освоения программ. </w:t>
      </w:r>
    </w:p>
    <w:p w:rsidR="007F5E51" w:rsidRDefault="007F5E51" w:rsidP="007F5E51">
      <w:pPr>
        <w:jc w:val="both"/>
      </w:pPr>
      <w:r>
        <w:t xml:space="preserve">   </w:t>
      </w:r>
      <w:r w:rsidR="00E716CD">
        <w:tab/>
      </w:r>
      <w:r w:rsidRPr="007F5E51">
        <w:t xml:space="preserve">Центр осуществляет </w:t>
      </w:r>
      <w:proofErr w:type="gramStart"/>
      <w:r w:rsidRPr="007F5E51">
        <w:t>обучение</w:t>
      </w:r>
      <w:r>
        <w:t xml:space="preserve">  по программам</w:t>
      </w:r>
      <w:proofErr w:type="gramEnd"/>
      <w:r>
        <w:t xml:space="preserve"> цифрового и гуманитарного профилей, разработанным и утвержденным педагогическим советом </w:t>
      </w:r>
      <w:r w:rsidR="00E716CD">
        <w:t>МАОУ «СОШ №46»</w:t>
      </w:r>
      <w:r>
        <w:t xml:space="preserve">. </w:t>
      </w:r>
    </w:p>
    <w:p w:rsidR="007F5E51" w:rsidRDefault="007F5E51" w:rsidP="007F5E51">
      <w:pPr>
        <w:jc w:val="both"/>
      </w:pPr>
      <w:r>
        <w:lastRenderedPageBreak/>
        <w:t xml:space="preserve">   </w:t>
      </w:r>
      <w:r w:rsidR="00E716CD">
        <w:tab/>
      </w:r>
      <w:r>
        <w:t xml:space="preserve">Обучение  осуществляется  через урочную, внеурочную деятельность и дополнительное образование. </w:t>
      </w:r>
    </w:p>
    <w:p w:rsidR="007F5E51" w:rsidRDefault="007F5E51" w:rsidP="007F5E51">
      <w:pPr>
        <w:jc w:val="both"/>
      </w:pPr>
      <w:r w:rsidRPr="007F5E51">
        <w:rPr>
          <w:b/>
        </w:rPr>
        <w:t xml:space="preserve">Формы обучения. </w:t>
      </w:r>
      <w:r>
        <w:rPr>
          <w:b/>
        </w:rPr>
        <w:t xml:space="preserve"> </w:t>
      </w:r>
      <w:proofErr w:type="gramStart"/>
      <w:r w:rsidRPr="007F5E51">
        <w:t>Обучение</w:t>
      </w:r>
      <w:r>
        <w:t xml:space="preserve">  по программам</w:t>
      </w:r>
      <w:proofErr w:type="gramEnd"/>
      <w:r>
        <w:t xml:space="preserve"> осуществляется в очной</w:t>
      </w:r>
      <w:r w:rsidR="00E716CD">
        <w:t xml:space="preserve"> форме</w:t>
      </w:r>
      <w:r>
        <w:t>.</w:t>
      </w:r>
    </w:p>
    <w:p w:rsidR="007F5E51" w:rsidRPr="00602AA4" w:rsidRDefault="007F5E51" w:rsidP="007F5E51">
      <w:pPr>
        <w:jc w:val="both"/>
      </w:pPr>
      <w:r w:rsidRPr="007F5E51">
        <w:rPr>
          <w:b/>
        </w:rPr>
        <w:t>Продолжительность занятий</w:t>
      </w:r>
      <w:r>
        <w:rPr>
          <w:b/>
        </w:rPr>
        <w:t xml:space="preserve"> </w:t>
      </w:r>
      <w:r w:rsidR="0097709F">
        <w:rPr>
          <w:b/>
        </w:rPr>
        <w:t>по программа</w:t>
      </w:r>
      <w:r w:rsidR="0090508E">
        <w:rPr>
          <w:b/>
        </w:rPr>
        <w:t>м</w:t>
      </w:r>
      <w:r w:rsidR="0097709F">
        <w:rPr>
          <w:b/>
        </w:rPr>
        <w:t xml:space="preserve"> дополнительного образования </w:t>
      </w:r>
      <w:r w:rsidRPr="00602AA4">
        <w:t xml:space="preserve">для обучающихся Центра составляет </w:t>
      </w:r>
      <w:r w:rsidR="0090508E">
        <w:t xml:space="preserve">от 30 до </w:t>
      </w:r>
      <w:r w:rsidRPr="00602AA4">
        <w:t>4</w:t>
      </w:r>
      <w:r w:rsidR="0097709F">
        <w:t>5</w:t>
      </w:r>
      <w:r w:rsidRPr="00602AA4">
        <w:t xml:space="preserve"> минут. </w:t>
      </w:r>
    </w:p>
    <w:p w:rsidR="007F5E51" w:rsidRDefault="00602AA4" w:rsidP="007F5E51">
      <w:pPr>
        <w:jc w:val="both"/>
      </w:pPr>
      <w:r w:rsidRPr="00602AA4">
        <w:rPr>
          <w:b/>
        </w:rPr>
        <w:t xml:space="preserve">Численный состав групп. </w:t>
      </w:r>
      <w:r>
        <w:rPr>
          <w:b/>
        </w:rPr>
        <w:t xml:space="preserve"> </w:t>
      </w:r>
      <w:r w:rsidRPr="00602AA4">
        <w:t>Количество обучающихся в группе Центра «Точка роста»</w:t>
      </w:r>
      <w:r>
        <w:t xml:space="preserve"> по дополни</w:t>
      </w:r>
      <w:r w:rsidR="0097709F">
        <w:t>тельным программам - не менее 6 и не более 15</w:t>
      </w:r>
      <w:r>
        <w:t xml:space="preserve"> человек. </w:t>
      </w:r>
    </w:p>
    <w:p w:rsidR="00602AA4" w:rsidRDefault="00602AA4" w:rsidP="007F5E51">
      <w:pPr>
        <w:jc w:val="both"/>
      </w:pPr>
      <w:r w:rsidRPr="00602AA4">
        <w:rPr>
          <w:b/>
        </w:rPr>
        <w:t xml:space="preserve">Календарный  учебный график. </w:t>
      </w:r>
      <w:r>
        <w:rPr>
          <w:b/>
        </w:rPr>
        <w:t xml:space="preserve"> </w:t>
      </w:r>
      <w:r w:rsidRPr="00602AA4">
        <w:t>Календарный график занятий в Центре соответствует утверждённому</w:t>
      </w:r>
      <w:r>
        <w:t xml:space="preserve"> календарному графику школы (возможно проведение части занятий по дополнительному образованию в период осенних, зимних и весенних каникул). </w:t>
      </w:r>
    </w:p>
    <w:p w:rsidR="00602AA4" w:rsidRPr="00602AA4" w:rsidRDefault="00602AA4" w:rsidP="007F5E51">
      <w:pPr>
        <w:jc w:val="both"/>
      </w:pPr>
    </w:p>
    <w:p w:rsidR="000965D4" w:rsidRPr="00602AA4" w:rsidRDefault="000965D4" w:rsidP="000965D4">
      <w:pPr>
        <w:jc w:val="both"/>
        <w:rPr>
          <w:b/>
        </w:rPr>
      </w:pPr>
    </w:p>
    <w:p w:rsidR="009B710C" w:rsidRDefault="009B710C" w:rsidP="009B710C">
      <w:pPr>
        <w:jc w:val="center"/>
        <w:rPr>
          <w:b/>
        </w:rPr>
      </w:pPr>
    </w:p>
    <w:p w:rsidR="0097709F" w:rsidRDefault="0097709F" w:rsidP="009B710C">
      <w:pPr>
        <w:jc w:val="center"/>
        <w:rPr>
          <w:b/>
        </w:rPr>
        <w:sectPr w:rsidR="0097709F" w:rsidSect="0068709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A70B4" w:rsidRDefault="00602AA4" w:rsidP="009B710C">
      <w:pPr>
        <w:jc w:val="center"/>
        <w:rPr>
          <w:b/>
        </w:rPr>
      </w:pPr>
      <w:r>
        <w:rPr>
          <w:b/>
        </w:rPr>
        <w:lastRenderedPageBreak/>
        <w:t xml:space="preserve">Таблица – сетка учебных часов </w:t>
      </w:r>
    </w:p>
    <w:p w:rsidR="0097709F" w:rsidRDefault="00602AA4" w:rsidP="009B710C">
      <w:pPr>
        <w:jc w:val="center"/>
        <w:rPr>
          <w:b/>
        </w:rPr>
      </w:pPr>
      <w:r>
        <w:rPr>
          <w:b/>
        </w:rPr>
        <w:t xml:space="preserve">Центра образования цифрового и гуманитарного профилей «Точка роста» </w:t>
      </w:r>
      <w:r w:rsidR="0097709F">
        <w:rPr>
          <w:b/>
        </w:rPr>
        <w:t>МАОУ «СОШ №46»</w:t>
      </w:r>
    </w:p>
    <w:p w:rsidR="00602AA4" w:rsidRDefault="00602AA4" w:rsidP="009B710C">
      <w:pPr>
        <w:jc w:val="center"/>
        <w:rPr>
          <w:b/>
        </w:rPr>
      </w:pPr>
      <w:r>
        <w:rPr>
          <w:b/>
        </w:rPr>
        <w:t>на 202</w:t>
      </w:r>
      <w:r w:rsidR="00FA54B0">
        <w:rPr>
          <w:b/>
        </w:rPr>
        <w:t>6</w:t>
      </w:r>
      <w:r>
        <w:rPr>
          <w:b/>
        </w:rPr>
        <w:t>-202</w:t>
      </w:r>
      <w:r w:rsidR="00FA54B0">
        <w:rPr>
          <w:b/>
        </w:rPr>
        <w:t>7</w:t>
      </w:r>
      <w:r>
        <w:rPr>
          <w:b/>
        </w:rPr>
        <w:t xml:space="preserve"> учебный год</w:t>
      </w:r>
    </w:p>
    <w:tbl>
      <w:tblPr>
        <w:tblStyle w:val="a4"/>
        <w:tblW w:w="15877" w:type="dxa"/>
        <w:tblInd w:w="-318" w:type="dxa"/>
        <w:tblLayout w:type="fixed"/>
        <w:tblLook w:val="04A0"/>
      </w:tblPr>
      <w:tblGrid>
        <w:gridCol w:w="609"/>
        <w:gridCol w:w="764"/>
        <w:gridCol w:w="880"/>
        <w:gridCol w:w="757"/>
        <w:gridCol w:w="762"/>
        <w:gridCol w:w="332"/>
        <w:gridCol w:w="435"/>
        <w:gridCol w:w="273"/>
        <w:gridCol w:w="492"/>
        <w:gridCol w:w="75"/>
        <w:gridCol w:w="567"/>
        <w:gridCol w:w="123"/>
        <w:gridCol w:w="444"/>
        <w:gridCol w:w="275"/>
        <w:gridCol w:w="9"/>
        <w:gridCol w:w="37"/>
        <w:gridCol w:w="246"/>
        <w:gridCol w:w="525"/>
        <w:gridCol w:w="184"/>
        <w:gridCol w:w="567"/>
        <w:gridCol w:w="16"/>
        <w:gridCol w:w="596"/>
        <w:gridCol w:w="169"/>
        <w:gridCol w:w="443"/>
        <w:gridCol w:w="322"/>
        <w:gridCol w:w="290"/>
        <w:gridCol w:w="475"/>
        <w:gridCol w:w="137"/>
        <w:gridCol w:w="612"/>
        <w:gridCol w:w="612"/>
        <w:gridCol w:w="16"/>
        <w:gridCol w:w="596"/>
        <w:gridCol w:w="169"/>
        <w:gridCol w:w="443"/>
        <w:gridCol w:w="322"/>
        <w:gridCol w:w="290"/>
        <w:gridCol w:w="475"/>
        <w:gridCol w:w="777"/>
        <w:gridCol w:w="761"/>
      </w:tblGrid>
      <w:tr w:rsidR="00221691" w:rsidTr="00221691">
        <w:trPr>
          <w:trHeight w:val="224"/>
        </w:trPr>
        <w:tc>
          <w:tcPr>
            <w:tcW w:w="15877" w:type="dxa"/>
            <w:gridSpan w:val="39"/>
          </w:tcPr>
          <w:p w:rsidR="00221691" w:rsidRPr="00CF69D3" w:rsidRDefault="00221691" w:rsidP="00CF69D3">
            <w:pPr>
              <w:jc w:val="center"/>
              <w:rPr>
                <w:b/>
                <w:sz w:val="20"/>
                <w:szCs w:val="20"/>
              </w:rPr>
            </w:pPr>
            <w:r w:rsidRPr="00CF69D3">
              <w:rPr>
                <w:b/>
                <w:sz w:val="20"/>
                <w:szCs w:val="20"/>
              </w:rPr>
              <w:t>УРОЧНАЯ ДЕЯТЕЛЬНОСТЬ</w:t>
            </w:r>
          </w:p>
        </w:tc>
      </w:tr>
      <w:tr w:rsidR="00221691" w:rsidTr="00221691">
        <w:trPr>
          <w:trHeight w:val="468"/>
        </w:trPr>
        <w:tc>
          <w:tcPr>
            <w:tcW w:w="2253" w:type="dxa"/>
            <w:gridSpan w:val="3"/>
            <w:vMerge w:val="restart"/>
          </w:tcPr>
          <w:p w:rsidR="00221691" w:rsidRPr="00CF69D3" w:rsidRDefault="00221691" w:rsidP="00CF69D3">
            <w:pPr>
              <w:jc w:val="both"/>
              <w:rPr>
                <w:b/>
                <w:sz w:val="20"/>
                <w:szCs w:val="20"/>
              </w:rPr>
            </w:pPr>
            <w:r w:rsidRPr="00CF69D3">
              <w:rPr>
                <w:b/>
                <w:sz w:val="20"/>
                <w:szCs w:val="20"/>
              </w:rPr>
              <w:t>Предметные области</w:t>
            </w:r>
          </w:p>
        </w:tc>
        <w:tc>
          <w:tcPr>
            <w:tcW w:w="1851" w:type="dxa"/>
            <w:gridSpan w:val="3"/>
            <w:vMerge w:val="restart"/>
          </w:tcPr>
          <w:p w:rsidR="00221691" w:rsidRDefault="00221691" w:rsidP="0098342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Учебные предметы.</w:t>
            </w:r>
          </w:p>
          <w:p w:rsidR="00221691" w:rsidRPr="00CF69D3" w:rsidRDefault="00221691" w:rsidP="0098342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Классы</w:t>
            </w:r>
          </w:p>
        </w:tc>
        <w:tc>
          <w:tcPr>
            <w:tcW w:w="11773" w:type="dxa"/>
            <w:gridSpan w:val="33"/>
          </w:tcPr>
          <w:p w:rsidR="00221691" w:rsidRPr="00CF69D3" w:rsidRDefault="00221691" w:rsidP="006D06C7">
            <w:pPr>
              <w:jc w:val="center"/>
              <w:rPr>
                <w:sz w:val="20"/>
                <w:szCs w:val="20"/>
              </w:rPr>
            </w:pPr>
            <w:r w:rsidRPr="00CF69D3">
              <w:rPr>
                <w:sz w:val="20"/>
                <w:szCs w:val="20"/>
              </w:rPr>
              <w:t>Количество годовых часов по предмету/ количество часов с использованием кабинетов и оборудования центра «Точка роста»</w:t>
            </w:r>
          </w:p>
        </w:tc>
      </w:tr>
      <w:tr w:rsidR="00221691" w:rsidTr="00221691">
        <w:trPr>
          <w:trHeight w:val="147"/>
        </w:trPr>
        <w:tc>
          <w:tcPr>
            <w:tcW w:w="2253" w:type="dxa"/>
            <w:gridSpan w:val="3"/>
            <w:vMerge/>
          </w:tcPr>
          <w:p w:rsidR="00221691" w:rsidRPr="00CF69D3" w:rsidRDefault="00221691" w:rsidP="00CF69D3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851" w:type="dxa"/>
            <w:gridSpan w:val="3"/>
            <w:vMerge/>
          </w:tcPr>
          <w:p w:rsidR="00221691" w:rsidRDefault="00221691" w:rsidP="00CF69D3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708" w:type="dxa"/>
            <w:gridSpan w:val="2"/>
          </w:tcPr>
          <w:p w:rsidR="00221691" w:rsidRPr="006D06C7" w:rsidRDefault="00221691" w:rsidP="00976450">
            <w:pPr>
              <w:jc w:val="center"/>
              <w:rPr>
                <w:b/>
                <w:sz w:val="20"/>
                <w:szCs w:val="20"/>
              </w:rPr>
            </w:pPr>
            <w:r w:rsidRPr="006D06C7">
              <w:rPr>
                <w:b/>
                <w:sz w:val="20"/>
                <w:szCs w:val="20"/>
              </w:rPr>
              <w:t>1</w:t>
            </w:r>
            <w:r>
              <w:rPr>
                <w:b/>
                <w:sz w:val="20"/>
                <w:szCs w:val="20"/>
              </w:rPr>
              <w:t>а</w:t>
            </w:r>
          </w:p>
        </w:tc>
        <w:tc>
          <w:tcPr>
            <w:tcW w:w="567" w:type="dxa"/>
            <w:gridSpan w:val="2"/>
          </w:tcPr>
          <w:p w:rsidR="00221691" w:rsidRPr="006D06C7" w:rsidRDefault="00221691" w:rsidP="0097645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1б</w:t>
            </w:r>
          </w:p>
        </w:tc>
        <w:tc>
          <w:tcPr>
            <w:tcW w:w="567" w:type="dxa"/>
          </w:tcPr>
          <w:p w:rsidR="00221691" w:rsidRPr="006D06C7" w:rsidRDefault="00221691" w:rsidP="0097645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2а</w:t>
            </w:r>
          </w:p>
        </w:tc>
        <w:tc>
          <w:tcPr>
            <w:tcW w:w="567" w:type="dxa"/>
            <w:gridSpan w:val="2"/>
          </w:tcPr>
          <w:p w:rsidR="00221691" w:rsidRPr="006D06C7" w:rsidRDefault="00221691" w:rsidP="0097645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2б</w:t>
            </w:r>
          </w:p>
        </w:tc>
        <w:tc>
          <w:tcPr>
            <w:tcW w:w="567" w:type="dxa"/>
            <w:gridSpan w:val="4"/>
          </w:tcPr>
          <w:p w:rsidR="00221691" w:rsidRPr="006D06C7" w:rsidRDefault="00221691" w:rsidP="00FA54B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709" w:type="dxa"/>
            <w:gridSpan w:val="2"/>
          </w:tcPr>
          <w:p w:rsidR="00221691" w:rsidRPr="006D06C7" w:rsidRDefault="00221691" w:rsidP="0097645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567" w:type="dxa"/>
          </w:tcPr>
          <w:p w:rsidR="00221691" w:rsidRPr="006D06C7" w:rsidRDefault="00221691" w:rsidP="0097645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5а</w:t>
            </w:r>
          </w:p>
        </w:tc>
        <w:tc>
          <w:tcPr>
            <w:tcW w:w="612" w:type="dxa"/>
            <w:gridSpan w:val="2"/>
          </w:tcPr>
          <w:p w:rsidR="00221691" w:rsidRPr="006D06C7" w:rsidRDefault="00221691" w:rsidP="0097645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5б</w:t>
            </w:r>
          </w:p>
        </w:tc>
        <w:tc>
          <w:tcPr>
            <w:tcW w:w="612" w:type="dxa"/>
            <w:gridSpan w:val="2"/>
          </w:tcPr>
          <w:p w:rsidR="00221691" w:rsidRPr="006D06C7" w:rsidRDefault="00221691" w:rsidP="0097645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6а</w:t>
            </w:r>
          </w:p>
        </w:tc>
        <w:tc>
          <w:tcPr>
            <w:tcW w:w="612" w:type="dxa"/>
            <w:gridSpan w:val="2"/>
          </w:tcPr>
          <w:p w:rsidR="00221691" w:rsidRPr="006D06C7" w:rsidRDefault="00221691" w:rsidP="0097645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6б</w:t>
            </w:r>
          </w:p>
        </w:tc>
        <w:tc>
          <w:tcPr>
            <w:tcW w:w="612" w:type="dxa"/>
            <w:gridSpan w:val="2"/>
          </w:tcPr>
          <w:p w:rsidR="00221691" w:rsidRPr="006D06C7" w:rsidRDefault="00221691" w:rsidP="0097645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</w:t>
            </w:r>
          </w:p>
        </w:tc>
        <w:tc>
          <w:tcPr>
            <w:tcW w:w="612" w:type="dxa"/>
          </w:tcPr>
          <w:p w:rsidR="00221691" w:rsidRPr="006D06C7" w:rsidRDefault="00221691" w:rsidP="00976450">
            <w:pPr>
              <w:jc w:val="center"/>
              <w:rPr>
                <w:b/>
                <w:sz w:val="20"/>
                <w:szCs w:val="20"/>
              </w:rPr>
            </w:pPr>
            <w:r w:rsidRPr="006D06C7">
              <w:rPr>
                <w:b/>
                <w:sz w:val="20"/>
                <w:szCs w:val="20"/>
              </w:rPr>
              <w:t>8</w:t>
            </w:r>
            <w:r>
              <w:rPr>
                <w:b/>
                <w:sz w:val="20"/>
                <w:szCs w:val="20"/>
              </w:rPr>
              <w:t>б</w:t>
            </w:r>
          </w:p>
        </w:tc>
        <w:tc>
          <w:tcPr>
            <w:tcW w:w="612" w:type="dxa"/>
          </w:tcPr>
          <w:p w:rsidR="00221691" w:rsidRPr="006D06C7" w:rsidRDefault="00221691" w:rsidP="0097645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9а</w:t>
            </w:r>
          </w:p>
        </w:tc>
        <w:tc>
          <w:tcPr>
            <w:tcW w:w="612" w:type="dxa"/>
            <w:gridSpan w:val="2"/>
          </w:tcPr>
          <w:p w:rsidR="00221691" w:rsidRPr="006D06C7" w:rsidRDefault="00221691" w:rsidP="00976450">
            <w:pPr>
              <w:jc w:val="center"/>
              <w:rPr>
                <w:b/>
                <w:sz w:val="20"/>
                <w:szCs w:val="20"/>
              </w:rPr>
            </w:pPr>
            <w:r w:rsidRPr="006D06C7">
              <w:rPr>
                <w:b/>
                <w:sz w:val="20"/>
                <w:szCs w:val="20"/>
              </w:rPr>
              <w:t>9</w:t>
            </w:r>
            <w:r>
              <w:rPr>
                <w:b/>
                <w:sz w:val="20"/>
                <w:szCs w:val="20"/>
              </w:rPr>
              <w:t>б</w:t>
            </w:r>
          </w:p>
        </w:tc>
        <w:tc>
          <w:tcPr>
            <w:tcW w:w="612" w:type="dxa"/>
            <w:gridSpan w:val="2"/>
          </w:tcPr>
          <w:p w:rsidR="00221691" w:rsidRPr="006D06C7" w:rsidRDefault="00221691" w:rsidP="00976450">
            <w:pPr>
              <w:jc w:val="center"/>
              <w:rPr>
                <w:b/>
                <w:sz w:val="20"/>
                <w:szCs w:val="20"/>
              </w:rPr>
            </w:pPr>
            <w:r w:rsidRPr="006D06C7"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612" w:type="dxa"/>
            <w:gridSpan w:val="2"/>
          </w:tcPr>
          <w:p w:rsidR="00221691" w:rsidRPr="006D06C7" w:rsidRDefault="00221691" w:rsidP="00976450">
            <w:pPr>
              <w:jc w:val="center"/>
              <w:rPr>
                <w:b/>
                <w:sz w:val="20"/>
                <w:szCs w:val="20"/>
              </w:rPr>
            </w:pPr>
            <w:r w:rsidRPr="006D06C7">
              <w:rPr>
                <w:b/>
                <w:sz w:val="20"/>
                <w:szCs w:val="20"/>
              </w:rPr>
              <w:t>11</w:t>
            </w:r>
          </w:p>
        </w:tc>
        <w:tc>
          <w:tcPr>
            <w:tcW w:w="2013" w:type="dxa"/>
            <w:gridSpan w:val="3"/>
          </w:tcPr>
          <w:p w:rsidR="00221691" w:rsidRPr="006D06C7" w:rsidRDefault="00221691" w:rsidP="004314B1">
            <w:pPr>
              <w:jc w:val="center"/>
              <w:rPr>
                <w:b/>
                <w:sz w:val="20"/>
                <w:szCs w:val="20"/>
              </w:rPr>
            </w:pPr>
            <w:r w:rsidRPr="006D06C7">
              <w:rPr>
                <w:b/>
                <w:sz w:val="20"/>
                <w:szCs w:val="20"/>
              </w:rPr>
              <w:t>Всего</w:t>
            </w:r>
          </w:p>
        </w:tc>
      </w:tr>
      <w:tr w:rsidR="00221691" w:rsidTr="00221691">
        <w:trPr>
          <w:trHeight w:val="448"/>
        </w:trPr>
        <w:tc>
          <w:tcPr>
            <w:tcW w:w="2253" w:type="dxa"/>
            <w:gridSpan w:val="3"/>
          </w:tcPr>
          <w:p w:rsidR="00221691" w:rsidRPr="006D06C7" w:rsidRDefault="00221691" w:rsidP="00CF69D3">
            <w:pPr>
              <w:jc w:val="both"/>
              <w:rPr>
                <w:sz w:val="20"/>
                <w:szCs w:val="20"/>
              </w:rPr>
            </w:pPr>
            <w:r w:rsidRPr="006D06C7">
              <w:rPr>
                <w:sz w:val="20"/>
                <w:szCs w:val="20"/>
              </w:rPr>
              <w:t>Информатика</w:t>
            </w:r>
          </w:p>
        </w:tc>
        <w:tc>
          <w:tcPr>
            <w:tcW w:w="1851" w:type="dxa"/>
            <w:gridSpan w:val="3"/>
          </w:tcPr>
          <w:p w:rsidR="00221691" w:rsidRPr="00CF69D3" w:rsidRDefault="00221691" w:rsidP="00CF69D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Информатика</w:t>
            </w:r>
          </w:p>
        </w:tc>
        <w:tc>
          <w:tcPr>
            <w:tcW w:w="708" w:type="dxa"/>
            <w:gridSpan w:val="2"/>
          </w:tcPr>
          <w:p w:rsidR="00221691" w:rsidRPr="00CF69D3" w:rsidRDefault="00221691" w:rsidP="004314B1">
            <w:pPr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gridSpan w:val="2"/>
          </w:tcPr>
          <w:p w:rsidR="00221691" w:rsidRPr="00CF69D3" w:rsidRDefault="00221691" w:rsidP="004314B1">
            <w:pPr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</w:tcPr>
          <w:p w:rsidR="00221691" w:rsidRPr="00CF69D3" w:rsidRDefault="00221691" w:rsidP="004314B1">
            <w:pPr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gridSpan w:val="2"/>
          </w:tcPr>
          <w:p w:rsidR="00221691" w:rsidRPr="00CF69D3" w:rsidRDefault="00221691" w:rsidP="004314B1">
            <w:pPr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gridSpan w:val="4"/>
          </w:tcPr>
          <w:p w:rsidR="00221691" w:rsidRPr="00CF69D3" w:rsidRDefault="00221691" w:rsidP="004314B1">
            <w:pPr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gridSpan w:val="2"/>
          </w:tcPr>
          <w:p w:rsidR="00221691" w:rsidRPr="00CF69D3" w:rsidRDefault="00221691" w:rsidP="004314B1">
            <w:pPr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</w:tcPr>
          <w:p w:rsidR="00221691" w:rsidRPr="00CF69D3" w:rsidRDefault="00221691" w:rsidP="004314B1">
            <w:pPr>
              <w:rPr>
                <w:b/>
                <w:sz w:val="20"/>
                <w:szCs w:val="20"/>
              </w:rPr>
            </w:pPr>
          </w:p>
        </w:tc>
        <w:tc>
          <w:tcPr>
            <w:tcW w:w="612" w:type="dxa"/>
            <w:gridSpan w:val="2"/>
          </w:tcPr>
          <w:p w:rsidR="00221691" w:rsidRPr="00CF69D3" w:rsidRDefault="00221691" w:rsidP="004314B1">
            <w:pPr>
              <w:rPr>
                <w:b/>
                <w:sz w:val="20"/>
                <w:szCs w:val="20"/>
              </w:rPr>
            </w:pPr>
          </w:p>
        </w:tc>
        <w:tc>
          <w:tcPr>
            <w:tcW w:w="612" w:type="dxa"/>
            <w:gridSpan w:val="2"/>
          </w:tcPr>
          <w:p w:rsidR="00221691" w:rsidRPr="00983427" w:rsidRDefault="00221691" w:rsidP="004314B1">
            <w:pPr>
              <w:rPr>
                <w:sz w:val="20"/>
                <w:szCs w:val="20"/>
              </w:rPr>
            </w:pPr>
          </w:p>
        </w:tc>
        <w:tc>
          <w:tcPr>
            <w:tcW w:w="612" w:type="dxa"/>
            <w:gridSpan w:val="2"/>
          </w:tcPr>
          <w:p w:rsidR="00221691" w:rsidRPr="00983427" w:rsidRDefault="00221691" w:rsidP="00696BC4">
            <w:pPr>
              <w:rPr>
                <w:sz w:val="20"/>
                <w:szCs w:val="20"/>
              </w:rPr>
            </w:pPr>
          </w:p>
        </w:tc>
        <w:tc>
          <w:tcPr>
            <w:tcW w:w="612" w:type="dxa"/>
            <w:gridSpan w:val="2"/>
          </w:tcPr>
          <w:p w:rsidR="00221691" w:rsidRPr="00983427" w:rsidRDefault="00221691" w:rsidP="00FA54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612" w:type="dxa"/>
          </w:tcPr>
          <w:p w:rsidR="00221691" w:rsidRPr="00983427" w:rsidRDefault="00221691" w:rsidP="00FA54B0">
            <w:pPr>
              <w:jc w:val="center"/>
              <w:rPr>
                <w:sz w:val="20"/>
                <w:szCs w:val="20"/>
              </w:rPr>
            </w:pPr>
            <w:r w:rsidRPr="00983427">
              <w:rPr>
                <w:sz w:val="20"/>
                <w:szCs w:val="20"/>
              </w:rPr>
              <w:t>34</w:t>
            </w:r>
          </w:p>
        </w:tc>
        <w:tc>
          <w:tcPr>
            <w:tcW w:w="612" w:type="dxa"/>
          </w:tcPr>
          <w:p w:rsidR="00221691" w:rsidRPr="00983427" w:rsidRDefault="00221691" w:rsidP="00FA54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612" w:type="dxa"/>
            <w:gridSpan w:val="2"/>
          </w:tcPr>
          <w:p w:rsidR="00221691" w:rsidRPr="00983427" w:rsidRDefault="00221691" w:rsidP="00FA54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612" w:type="dxa"/>
            <w:gridSpan w:val="2"/>
          </w:tcPr>
          <w:p w:rsidR="00221691" w:rsidRPr="00983427" w:rsidRDefault="00221691" w:rsidP="00FA54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612" w:type="dxa"/>
            <w:gridSpan w:val="2"/>
          </w:tcPr>
          <w:p w:rsidR="00221691" w:rsidRPr="00983427" w:rsidRDefault="00221691" w:rsidP="00FA54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2013" w:type="dxa"/>
            <w:gridSpan w:val="3"/>
          </w:tcPr>
          <w:p w:rsidR="00221691" w:rsidRPr="006D06C7" w:rsidRDefault="00221691" w:rsidP="004314B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204</w:t>
            </w:r>
          </w:p>
        </w:tc>
      </w:tr>
      <w:tr w:rsidR="00221691" w:rsidTr="00221691">
        <w:trPr>
          <w:trHeight w:val="224"/>
        </w:trPr>
        <w:tc>
          <w:tcPr>
            <w:tcW w:w="2253" w:type="dxa"/>
            <w:gridSpan w:val="3"/>
          </w:tcPr>
          <w:p w:rsidR="00221691" w:rsidRPr="006D06C7" w:rsidRDefault="00221691" w:rsidP="00CF69D3">
            <w:pPr>
              <w:jc w:val="both"/>
              <w:rPr>
                <w:sz w:val="20"/>
                <w:szCs w:val="20"/>
              </w:rPr>
            </w:pPr>
            <w:r w:rsidRPr="006D06C7">
              <w:rPr>
                <w:sz w:val="20"/>
                <w:szCs w:val="20"/>
              </w:rPr>
              <w:t>Технология</w:t>
            </w:r>
          </w:p>
        </w:tc>
        <w:tc>
          <w:tcPr>
            <w:tcW w:w="1851" w:type="dxa"/>
            <w:gridSpan w:val="3"/>
          </w:tcPr>
          <w:p w:rsidR="00221691" w:rsidRPr="00CF69D3" w:rsidRDefault="00221691" w:rsidP="0090508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Труд</w:t>
            </w:r>
          </w:p>
        </w:tc>
        <w:tc>
          <w:tcPr>
            <w:tcW w:w="708" w:type="dxa"/>
            <w:gridSpan w:val="2"/>
          </w:tcPr>
          <w:p w:rsidR="00221691" w:rsidRPr="00CF69D3" w:rsidRDefault="00221691" w:rsidP="00CF69D3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gridSpan w:val="2"/>
          </w:tcPr>
          <w:p w:rsidR="00221691" w:rsidRPr="00CF69D3" w:rsidRDefault="00221691" w:rsidP="00CF69D3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</w:tcPr>
          <w:p w:rsidR="00221691" w:rsidRPr="00CF69D3" w:rsidRDefault="00221691" w:rsidP="00CF69D3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gridSpan w:val="2"/>
          </w:tcPr>
          <w:p w:rsidR="00221691" w:rsidRPr="00CF69D3" w:rsidRDefault="00221691" w:rsidP="00CF69D3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gridSpan w:val="4"/>
          </w:tcPr>
          <w:p w:rsidR="00221691" w:rsidRPr="00CF69D3" w:rsidRDefault="00221691" w:rsidP="00CF69D3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gridSpan w:val="2"/>
          </w:tcPr>
          <w:p w:rsidR="00221691" w:rsidRPr="00CF69D3" w:rsidRDefault="00221691" w:rsidP="00CF69D3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</w:tcPr>
          <w:p w:rsidR="00221691" w:rsidRPr="002F2679" w:rsidRDefault="00221691" w:rsidP="00FA54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</w:t>
            </w:r>
          </w:p>
        </w:tc>
        <w:tc>
          <w:tcPr>
            <w:tcW w:w="612" w:type="dxa"/>
            <w:gridSpan w:val="2"/>
          </w:tcPr>
          <w:p w:rsidR="00221691" w:rsidRPr="002F2679" w:rsidRDefault="00221691" w:rsidP="00FA54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</w:t>
            </w:r>
          </w:p>
        </w:tc>
        <w:tc>
          <w:tcPr>
            <w:tcW w:w="612" w:type="dxa"/>
            <w:gridSpan w:val="2"/>
          </w:tcPr>
          <w:p w:rsidR="00221691" w:rsidRPr="002F2679" w:rsidRDefault="00221691" w:rsidP="00FA54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</w:t>
            </w:r>
          </w:p>
        </w:tc>
        <w:tc>
          <w:tcPr>
            <w:tcW w:w="612" w:type="dxa"/>
            <w:gridSpan w:val="2"/>
          </w:tcPr>
          <w:p w:rsidR="00221691" w:rsidRPr="002F2679" w:rsidRDefault="00221691" w:rsidP="00FA54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</w:t>
            </w:r>
          </w:p>
        </w:tc>
        <w:tc>
          <w:tcPr>
            <w:tcW w:w="612" w:type="dxa"/>
            <w:gridSpan w:val="2"/>
          </w:tcPr>
          <w:p w:rsidR="00221691" w:rsidRDefault="00221691" w:rsidP="00FA54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</w:t>
            </w:r>
          </w:p>
        </w:tc>
        <w:tc>
          <w:tcPr>
            <w:tcW w:w="612" w:type="dxa"/>
          </w:tcPr>
          <w:p w:rsidR="00221691" w:rsidRPr="002F2679" w:rsidRDefault="00221691" w:rsidP="00FA54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612" w:type="dxa"/>
          </w:tcPr>
          <w:p w:rsidR="00221691" w:rsidRPr="002F2679" w:rsidRDefault="00221691" w:rsidP="00FA54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612" w:type="dxa"/>
            <w:gridSpan w:val="2"/>
          </w:tcPr>
          <w:p w:rsidR="00221691" w:rsidRPr="002F2679" w:rsidRDefault="00221691" w:rsidP="00FA54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612" w:type="dxa"/>
            <w:gridSpan w:val="2"/>
          </w:tcPr>
          <w:p w:rsidR="00221691" w:rsidRPr="002F2679" w:rsidRDefault="00221691" w:rsidP="00FA54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612" w:type="dxa"/>
            <w:gridSpan w:val="2"/>
          </w:tcPr>
          <w:p w:rsidR="00221691" w:rsidRPr="002F2679" w:rsidRDefault="00221691" w:rsidP="00FA54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2013" w:type="dxa"/>
            <w:gridSpan w:val="3"/>
          </w:tcPr>
          <w:p w:rsidR="00221691" w:rsidRPr="006D06C7" w:rsidRDefault="00221691" w:rsidP="003F42A9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510</w:t>
            </w:r>
          </w:p>
        </w:tc>
      </w:tr>
      <w:tr w:rsidR="00221691" w:rsidTr="00221691">
        <w:trPr>
          <w:trHeight w:val="692"/>
        </w:trPr>
        <w:tc>
          <w:tcPr>
            <w:tcW w:w="2253" w:type="dxa"/>
            <w:gridSpan w:val="3"/>
          </w:tcPr>
          <w:p w:rsidR="00221691" w:rsidRPr="006D06C7" w:rsidRDefault="00221691" w:rsidP="00CF69D3">
            <w:pPr>
              <w:jc w:val="both"/>
              <w:rPr>
                <w:sz w:val="20"/>
                <w:szCs w:val="20"/>
              </w:rPr>
            </w:pPr>
            <w:r w:rsidRPr="006D06C7">
              <w:rPr>
                <w:sz w:val="20"/>
                <w:szCs w:val="20"/>
              </w:rPr>
              <w:t>Основы безопасности жизнедеятельности</w:t>
            </w:r>
          </w:p>
        </w:tc>
        <w:tc>
          <w:tcPr>
            <w:tcW w:w="1851" w:type="dxa"/>
            <w:gridSpan w:val="3"/>
          </w:tcPr>
          <w:p w:rsidR="00221691" w:rsidRPr="00CF69D3" w:rsidRDefault="00221691" w:rsidP="0090508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ОБЗР</w:t>
            </w:r>
          </w:p>
        </w:tc>
        <w:tc>
          <w:tcPr>
            <w:tcW w:w="708" w:type="dxa"/>
            <w:gridSpan w:val="2"/>
          </w:tcPr>
          <w:p w:rsidR="00221691" w:rsidRPr="00CF69D3" w:rsidRDefault="00221691" w:rsidP="00CF69D3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gridSpan w:val="2"/>
          </w:tcPr>
          <w:p w:rsidR="00221691" w:rsidRPr="00CF69D3" w:rsidRDefault="00221691" w:rsidP="00CF69D3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</w:tcPr>
          <w:p w:rsidR="00221691" w:rsidRPr="00CF69D3" w:rsidRDefault="00221691" w:rsidP="00CF69D3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gridSpan w:val="2"/>
          </w:tcPr>
          <w:p w:rsidR="00221691" w:rsidRPr="00CF69D3" w:rsidRDefault="00221691" w:rsidP="00CF69D3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gridSpan w:val="4"/>
          </w:tcPr>
          <w:p w:rsidR="00221691" w:rsidRPr="00CF69D3" w:rsidRDefault="00221691" w:rsidP="00CF69D3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gridSpan w:val="2"/>
          </w:tcPr>
          <w:p w:rsidR="00221691" w:rsidRPr="00CF69D3" w:rsidRDefault="00221691" w:rsidP="00CF69D3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</w:tcPr>
          <w:p w:rsidR="00221691" w:rsidRPr="002F2679" w:rsidRDefault="00221691" w:rsidP="00CF69D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12" w:type="dxa"/>
            <w:gridSpan w:val="2"/>
          </w:tcPr>
          <w:p w:rsidR="00221691" w:rsidRPr="002F2679" w:rsidRDefault="00221691" w:rsidP="00CF69D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12" w:type="dxa"/>
            <w:gridSpan w:val="2"/>
          </w:tcPr>
          <w:p w:rsidR="00221691" w:rsidRPr="002F2679" w:rsidRDefault="00221691" w:rsidP="00CF69D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12" w:type="dxa"/>
            <w:gridSpan w:val="2"/>
          </w:tcPr>
          <w:p w:rsidR="00221691" w:rsidRPr="002F2679" w:rsidRDefault="00221691" w:rsidP="00CF69D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12" w:type="dxa"/>
            <w:gridSpan w:val="2"/>
          </w:tcPr>
          <w:p w:rsidR="00221691" w:rsidRDefault="00221691" w:rsidP="00FA54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2" w:type="dxa"/>
          </w:tcPr>
          <w:p w:rsidR="00221691" w:rsidRPr="002F2679" w:rsidRDefault="00221691" w:rsidP="00FA54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612" w:type="dxa"/>
          </w:tcPr>
          <w:p w:rsidR="00221691" w:rsidRDefault="00221691" w:rsidP="00FA54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612" w:type="dxa"/>
            <w:gridSpan w:val="2"/>
          </w:tcPr>
          <w:p w:rsidR="00221691" w:rsidRPr="002F2679" w:rsidRDefault="00221691" w:rsidP="00FA54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612" w:type="dxa"/>
            <w:gridSpan w:val="2"/>
          </w:tcPr>
          <w:p w:rsidR="00221691" w:rsidRPr="002F2679" w:rsidRDefault="00221691" w:rsidP="00FA54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612" w:type="dxa"/>
            <w:gridSpan w:val="2"/>
          </w:tcPr>
          <w:p w:rsidR="00221691" w:rsidRPr="002F2679" w:rsidRDefault="00221691" w:rsidP="00FA54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2013" w:type="dxa"/>
            <w:gridSpan w:val="3"/>
          </w:tcPr>
          <w:p w:rsidR="00221691" w:rsidRPr="006D06C7" w:rsidRDefault="00221691" w:rsidP="00CF69D3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170</w:t>
            </w:r>
          </w:p>
        </w:tc>
      </w:tr>
      <w:tr w:rsidR="00221691" w:rsidTr="00221691">
        <w:trPr>
          <w:trHeight w:val="224"/>
        </w:trPr>
        <w:tc>
          <w:tcPr>
            <w:tcW w:w="2253" w:type="dxa"/>
            <w:gridSpan w:val="3"/>
          </w:tcPr>
          <w:p w:rsidR="00221691" w:rsidRPr="00CF69D3" w:rsidRDefault="00221691" w:rsidP="00CF69D3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ИТОГО:</w:t>
            </w:r>
          </w:p>
        </w:tc>
        <w:tc>
          <w:tcPr>
            <w:tcW w:w="1851" w:type="dxa"/>
            <w:gridSpan w:val="3"/>
          </w:tcPr>
          <w:p w:rsidR="00221691" w:rsidRPr="00CF69D3" w:rsidRDefault="00221691" w:rsidP="00CF69D3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708" w:type="dxa"/>
            <w:gridSpan w:val="2"/>
          </w:tcPr>
          <w:p w:rsidR="00221691" w:rsidRPr="00CF69D3" w:rsidRDefault="00221691" w:rsidP="00CF69D3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gridSpan w:val="2"/>
          </w:tcPr>
          <w:p w:rsidR="00221691" w:rsidRPr="00CF69D3" w:rsidRDefault="00221691" w:rsidP="00CF69D3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</w:tcPr>
          <w:p w:rsidR="00221691" w:rsidRPr="00CF69D3" w:rsidRDefault="00221691" w:rsidP="00CF69D3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gridSpan w:val="2"/>
          </w:tcPr>
          <w:p w:rsidR="00221691" w:rsidRPr="00CF69D3" w:rsidRDefault="00221691" w:rsidP="00CF69D3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gridSpan w:val="4"/>
          </w:tcPr>
          <w:p w:rsidR="00221691" w:rsidRPr="00CF69D3" w:rsidRDefault="00221691" w:rsidP="00CF69D3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gridSpan w:val="2"/>
          </w:tcPr>
          <w:p w:rsidR="00221691" w:rsidRPr="00CF69D3" w:rsidRDefault="00221691" w:rsidP="00CF69D3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</w:tcPr>
          <w:p w:rsidR="00221691" w:rsidRPr="008C4A51" w:rsidRDefault="00221691" w:rsidP="00CF69D3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68</w:t>
            </w:r>
          </w:p>
        </w:tc>
        <w:tc>
          <w:tcPr>
            <w:tcW w:w="612" w:type="dxa"/>
            <w:gridSpan w:val="2"/>
          </w:tcPr>
          <w:p w:rsidR="00221691" w:rsidRPr="008C4A51" w:rsidRDefault="00221691" w:rsidP="00CF69D3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68</w:t>
            </w:r>
          </w:p>
        </w:tc>
        <w:tc>
          <w:tcPr>
            <w:tcW w:w="612" w:type="dxa"/>
            <w:gridSpan w:val="2"/>
          </w:tcPr>
          <w:p w:rsidR="00221691" w:rsidRPr="008C4A51" w:rsidRDefault="00221691" w:rsidP="00FA54B0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68</w:t>
            </w:r>
          </w:p>
        </w:tc>
        <w:tc>
          <w:tcPr>
            <w:tcW w:w="612" w:type="dxa"/>
            <w:gridSpan w:val="2"/>
          </w:tcPr>
          <w:p w:rsidR="00221691" w:rsidRPr="008C4A51" w:rsidRDefault="00221691" w:rsidP="00CF69D3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68</w:t>
            </w:r>
          </w:p>
        </w:tc>
        <w:tc>
          <w:tcPr>
            <w:tcW w:w="612" w:type="dxa"/>
            <w:gridSpan w:val="2"/>
          </w:tcPr>
          <w:p w:rsidR="00221691" w:rsidRDefault="00221691" w:rsidP="00CF69D3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102</w:t>
            </w:r>
          </w:p>
        </w:tc>
        <w:tc>
          <w:tcPr>
            <w:tcW w:w="612" w:type="dxa"/>
          </w:tcPr>
          <w:p w:rsidR="00221691" w:rsidRPr="008C4A51" w:rsidRDefault="00221691" w:rsidP="00CF69D3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102</w:t>
            </w:r>
          </w:p>
        </w:tc>
        <w:tc>
          <w:tcPr>
            <w:tcW w:w="612" w:type="dxa"/>
          </w:tcPr>
          <w:p w:rsidR="00221691" w:rsidRPr="008C4A51" w:rsidRDefault="00221691" w:rsidP="00CF69D3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102</w:t>
            </w:r>
          </w:p>
        </w:tc>
        <w:tc>
          <w:tcPr>
            <w:tcW w:w="612" w:type="dxa"/>
            <w:gridSpan w:val="2"/>
          </w:tcPr>
          <w:p w:rsidR="00221691" w:rsidRPr="008C4A51" w:rsidRDefault="00221691" w:rsidP="00CF69D3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102</w:t>
            </w:r>
          </w:p>
        </w:tc>
        <w:tc>
          <w:tcPr>
            <w:tcW w:w="612" w:type="dxa"/>
            <w:gridSpan w:val="2"/>
          </w:tcPr>
          <w:p w:rsidR="00221691" w:rsidRPr="008C4A51" w:rsidRDefault="00221691" w:rsidP="00CF69D3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102</w:t>
            </w:r>
          </w:p>
        </w:tc>
        <w:tc>
          <w:tcPr>
            <w:tcW w:w="612" w:type="dxa"/>
            <w:gridSpan w:val="2"/>
          </w:tcPr>
          <w:p w:rsidR="00221691" w:rsidRPr="008C4A51" w:rsidRDefault="00221691" w:rsidP="00CF69D3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102</w:t>
            </w:r>
          </w:p>
        </w:tc>
        <w:tc>
          <w:tcPr>
            <w:tcW w:w="2013" w:type="dxa"/>
            <w:gridSpan w:val="3"/>
          </w:tcPr>
          <w:p w:rsidR="00221691" w:rsidRPr="008C4A51" w:rsidRDefault="00221691" w:rsidP="00CF69D3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884</w:t>
            </w:r>
          </w:p>
        </w:tc>
      </w:tr>
      <w:tr w:rsidR="00221691" w:rsidTr="00221691">
        <w:trPr>
          <w:trHeight w:val="224"/>
        </w:trPr>
        <w:tc>
          <w:tcPr>
            <w:tcW w:w="609" w:type="dxa"/>
          </w:tcPr>
          <w:p w:rsidR="00221691" w:rsidRDefault="00221691" w:rsidP="006D06C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64" w:type="dxa"/>
          </w:tcPr>
          <w:p w:rsidR="00221691" w:rsidRDefault="00221691" w:rsidP="006D06C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504" w:type="dxa"/>
            <w:gridSpan w:val="37"/>
          </w:tcPr>
          <w:p w:rsidR="00221691" w:rsidRDefault="00221691" w:rsidP="006D06C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ДОПОЛНИТЕЛЬНОЕ ОБРАЗОВАНИЕ</w:t>
            </w:r>
          </w:p>
        </w:tc>
      </w:tr>
      <w:tr w:rsidR="00221691" w:rsidTr="00221691">
        <w:trPr>
          <w:trHeight w:val="224"/>
        </w:trPr>
        <w:tc>
          <w:tcPr>
            <w:tcW w:w="2253" w:type="dxa"/>
            <w:gridSpan w:val="3"/>
            <w:vMerge w:val="restart"/>
          </w:tcPr>
          <w:p w:rsidR="00221691" w:rsidRDefault="00221691" w:rsidP="00CF69D3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Направление/</w:t>
            </w:r>
          </w:p>
          <w:p w:rsidR="00221691" w:rsidRDefault="00221691" w:rsidP="00CF69D3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Объединение</w:t>
            </w:r>
          </w:p>
        </w:tc>
        <w:tc>
          <w:tcPr>
            <w:tcW w:w="13624" w:type="dxa"/>
            <w:gridSpan w:val="36"/>
          </w:tcPr>
          <w:p w:rsidR="00221691" w:rsidRDefault="00221691" w:rsidP="0097709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Классы</w:t>
            </w:r>
          </w:p>
        </w:tc>
      </w:tr>
      <w:tr w:rsidR="00221691" w:rsidTr="00221691">
        <w:trPr>
          <w:trHeight w:val="227"/>
        </w:trPr>
        <w:tc>
          <w:tcPr>
            <w:tcW w:w="2253" w:type="dxa"/>
            <w:gridSpan w:val="3"/>
            <w:vMerge/>
          </w:tcPr>
          <w:p w:rsidR="00221691" w:rsidRDefault="00221691" w:rsidP="00CF69D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57" w:type="dxa"/>
            <w:shd w:val="clear" w:color="auto" w:fill="00B0F0"/>
          </w:tcPr>
          <w:p w:rsidR="00221691" w:rsidRPr="006D06C7" w:rsidRDefault="00221691" w:rsidP="00FF66BA">
            <w:pPr>
              <w:jc w:val="center"/>
              <w:rPr>
                <w:b/>
                <w:sz w:val="20"/>
                <w:szCs w:val="20"/>
              </w:rPr>
            </w:pPr>
            <w:r w:rsidRPr="006D06C7">
              <w:rPr>
                <w:b/>
                <w:sz w:val="20"/>
                <w:szCs w:val="20"/>
              </w:rPr>
              <w:t>1</w:t>
            </w:r>
            <w:r>
              <w:rPr>
                <w:b/>
                <w:sz w:val="20"/>
                <w:szCs w:val="20"/>
              </w:rPr>
              <w:t>а</w:t>
            </w:r>
          </w:p>
        </w:tc>
        <w:tc>
          <w:tcPr>
            <w:tcW w:w="762" w:type="dxa"/>
            <w:shd w:val="clear" w:color="auto" w:fill="00B0F0"/>
          </w:tcPr>
          <w:p w:rsidR="00221691" w:rsidRPr="006D06C7" w:rsidRDefault="00221691" w:rsidP="00FF66B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1б</w:t>
            </w:r>
          </w:p>
        </w:tc>
        <w:tc>
          <w:tcPr>
            <w:tcW w:w="767" w:type="dxa"/>
            <w:gridSpan w:val="2"/>
            <w:shd w:val="clear" w:color="auto" w:fill="00B0F0"/>
          </w:tcPr>
          <w:p w:rsidR="00221691" w:rsidRPr="006D06C7" w:rsidRDefault="00221691" w:rsidP="00FF66B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2а</w:t>
            </w:r>
          </w:p>
        </w:tc>
        <w:tc>
          <w:tcPr>
            <w:tcW w:w="765" w:type="dxa"/>
            <w:gridSpan w:val="2"/>
            <w:shd w:val="clear" w:color="auto" w:fill="00B0F0"/>
          </w:tcPr>
          <w:p w:rsidR="00221691" w:rsidRPr="006D06C7" w:rsidRDefault="00221691" w:rsidP="00FF66B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2б</w:t>
            </w:r>
          </w:p>
        </w:tc>
        <w:tc>
          <w:tcPr>
            <w:tcW w:w="765" w:type="dxa"/>
            <w:gridSpan w:val="3"/>
            <w:shd w:val="clear" w:color="auto" w:fill="00B0F0"/>
          </w:tcPr>
          <w:p w:rsidR="00221691" w:rsidRPr="006D06C7" w:rsidRDefault="00221691" w:rsidP="00FF66B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765" w:type="dxa"/>
            <w:gridSpan w:val="4"/>
            <w:shd w:val="clear" w:color="auto" w:fill="00B0F0"/>
          </w:tcPr>
          <w:p w:rsidR="00221691" w:rsidRPr="006D06C7" w:rsidRDefault="00221691" w:rsidP="00FF66B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771" w:type="dxa"/>
            <w:gridSpan w:val="2"/>
            <w:shd w:val="clear" w:color="auto" w:fill="00B0F0"/>
          </w:tcPr>
          <w:p w:rsidR="00221691" w:rsidRPr="006D06C7" w:rsidRDefault="00221691" w:rsidP="00FF66B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5а</w:t>
            </w:r>
          </w:p>
        </w:tc>
        <w:tc>
          <w:tcPr>
            <w:tcW w:w="767" w:type="dxa"/>
            <w:gridSpan w:val="3"/>
            <w:shd w:val="clear" w:color="auto" w:fill="00B0F0"/>
          </w:tcPr>
          <w:p w:rsidR="00221691" w:rsidRPr="006D06C7" w:rsidRDefault="00221691" w:rsidP="00696BC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5б</w:t>
            </w:r>
          </w:p>
        </w:tc>
        <w:tc>
          <w:tcPr>
            <w:tcW w:w="765" w:type="dxa"/>
            <w:gridSpan w:val="2"/>
            <w:shd w:val="clear" w:color="auto" w:fill="00B0F0"/>
          </w:tcPr>
          <w:p w:rsidR="00221691" w:rsidRPr="006D06C7" w:rsidRDefault="00221691" w:rsidP="00FF66B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6а</w:t>
            </w:r>
          </w:p>
        </w:tc>
        <w:tc>
          <w:tcPr>
            <w:tcW w:w="765" w:type="dxa"/>
            <w:gridSpan w:val="2"/>
            <w:shd w:val="clear" w:color="auto" w:fill="00B0F0"/>
          </w:tcPr>
          <w:p w:rsidR="00221691" w:rsidRDefault="00221691" w:rsidP="00FF66B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6б</w:t>
            </w:r>
          </w:p>
        </w:tc>
        <w:tc>
          <w:tcPr>
            <w:tcW w:w="765" w:type="dxa"/>
            <w:gridSpan w:val="2"/>
            <w:shd w:val="clear" w:color="auto" w:fill="00B0F0"/>
          </w:tcPr>
          <w:p w:rsidR="00221691" w:rsidRPr="006D06C7" w:rsidRDefault="00221691" w:rsidP="00FF66B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</w:t>
            </w:r>
          </w:p>
        </w:tc>
        <w:tc>
          <w:tcPr>
            <w:tcW w:w="1377" w:type="dxa"/>
            <w:gridSpan w:val="4"/>
            <w:shd w:val="clear" w:color="auto" w:fill="00B0F0"/>
          </w:tcPr>
          <w:p w:rsidR="00221691" w:rsidRDefault="00221691" w:rsidP="00FF66B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</w:t>
            </w:r>
          </w:p>
        </w:tc>
        <w:tc>
          <w:tcPr>
            <w:tcW w:w="765" w:type="dxa"/>
            <w:gridSpan w:val="2"/>
            <w:shd w:val="clear" w:color="auto" w:fill="00B0F0"/>
          </w:tcPr>
          <w:p w:rsidR="00221691" w:rsidRPr="006D06C7" w:rsidRDefault="00221691" w:rsidP="00FF66B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9а</w:t>
            </w:r>
          </w:p>
        </w:tc>
        <w:tc>
          <w:tcPr>
            <w:tcW w:w="765" w:type="dxa"/>
            <w:gridSpan w:val="2"/>
            <w:shd w:val="clear" w:color="auto" w:fill="00B0F0"/>
          </w:tcPr>
          <w:p w:rsidR="00221691" w:rsidRPr="006D06C7" w:rsidRDefault="00221691" w:rsidP="00FF66BA">
            <w:pPr>
              <w:jc w:val="center"/>
              <w:rPr>
                <w:b/>
                <w:sz w:val="20"/>
                <w:szCs w:val="20"/>
              </w:rPr>
            </w:pPr>
            <w:r w:rsidRPr="006D06C7">
              <w:rPr>
                <w:b/>
                <w:sz w:val="20"/>
                <w:szCs w:val="20"/>
              </w:rPr>
              <w:t>9</w:t>
            </w:r>
            <w:r>
              <w:rPr>
                <w:b/>
                <w:sz w:val="20"/>
                <w:szCs w:val="20"/>
              </w:rPr>
              <w:t>б</w:t>
            </w:r>
          </w:p>
        </w:tc>
        <w:tc>
          <w:tcPr>
            <w:tcW w:w="765" w:type="dxa"/>
            <w:gridSpan w:val="2"/>
            <w:shd w:val="clear" w:color="auto" w:fill="00B0F0"/>
          </w:tcPr>
          <w:p w:rsidR="00221691" w:rsidRPr="006D06C7" w:rsidRDefault="00221691" w:rsidP="00FF66BA">
            <w:pPr>
              <w:jc w:val="center"/>
              <w:rPr>
                <w:b/>
                <w:sz w:val="20"/>
                <w:szCs w:val="20"/>
              </w:rPr>
            </w:pPr>
            <w:r w:rsidRPr="006D06C7"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777" w:type="dxa"/>
            <w:shd w:val="clear" w:color="auto" w:fill="00B0F0"/>
          </w:tcPr>
          <w:p w:rsidR="00221691" w:rsidRPr="006D06C7" w:rsidRDefault="00221691" w:rsidP="00FF66BA">
            <w:pPr>
              <w:jc w:val="center"/>
              <w:rPr>
                <w:b/>
                <w:sz w:val="20"/>
                <w:szCs w:val="20"/>
              </w:rPr>
            </w:pPr>
            <w:r w:rsidRPr="006D06C7">
              <w:rPr>
                <w:b/>
                <w:sz w:val="20"/>
                <w:szCs w:val="20"/>
              </w:rPr>
              <w:t>11</w:t>
            </w:r>
          </w:p>
        </w:tc>
        <w:tc>
          <w:tcPr>
            <w:tcW w:w="761" w:type="dxa"/>
          </w:tcPr>
          <w:p w:rsidR="00221691" w:rsidRDefault="00221691" w:rsidP="00CF69D3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Всего </w:t>
            </w:r>
          </w:p>
        </w:tc>
      </w:tr>
      <w:tr w:rsidR="00221691" w:rsidTr="00221691">
        <w:trPr>
          <w:trHeight w:val="227"/>
        </w:trPr>
        <w:tc>
          <w:tcPr>
            <w:tcW w:w="15877" w:type="dxa"/>
            <w:gridSpan w:val="39"/>
          </w:tcPr>
          <w:p w:rsidR="00221691" w:rsidRPr="00CF69D3" w:rsidRDefault="00221691" w:rsidP="00FA70B4">
            <w:pPr>
              <w:jc w:val="center"/>
              <w:rPr>
                <w:b/>
                <w:sz w:val="20"/>
                <w:szCs w:val="20"/>
              </w:rPr>
            </w:pPr>
            <w:r w:rsidRPr="0070147C">
              <w:rPr>
                <w:b/>
                <w:sz w:val="20"/>
                <w:szCs w:val="20"/>
              </w:rPr>
              <w:t>Техническое</w:t>
            </w:r>
          </w:p>
        </w:tc>
      </w:tr>
      <w:tr w:rsidR="00221691" w:rsidTr="00750E37">
        <w:trPr>
          <w:trHeight w:val="227"/>
        </w:trPr>
        <w:tc>
          <w:tcPr>
            <w:tcW w:w="2253" w:type="dxa"/>
            <w:gridSpan w:val="3"/>
          </w:tcPr>
          <w:p w:rsidR="00221691" w:rsidRPr="0070147C" w:rsidRDefault="00221691" w:rsidP="00FF66B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Умная электроника</w:t>
            </w:r>
          </w:p>
        </w:tc>
        <w:tc>
          <w:tcPr>
            <w:tcW w:w="4535" w:type="dxa"/>
            <w:gridSpan w:val="11"/>
          </w:tcPr>
          <w:p w:rsidR="00221691" w:rsidRPr="00CF69D3" w:rsidRDefault="00221691" w:rsidP="00BC3A6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328" w:type="dxa"/>
            <w:gridSpan w:val="24"/>
            <w:shd w:val="clear" w:color="auto" w:fill="00B0F0"/>
          </w:tcPr>
          <w:p w:rsidR="00221691" w:rsidRPr="00CF69D3" w:rsidRDefault="00221691" w:rsidP="0070147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72</w:t>
            </w:r>
          </w:p>
        </w:tc>
        <w:tc>
          <w:tcPr>
            <w:tcW w:w="761" w:type="dxa"/>
          </w:tcPr>
          <w:p w:rsidR="00221691" w:rsidRPr="00CF69D3" w:rsidRDefault="00221691" w:rsidP="00CF69D3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72</w:t>
            </w:r>
          </w:p>
        </w:tc>
      </w:tr>
      <w:tr w:rsidR="00221691" w:rsidTr="00221691">
        <w:trPr>
          <w:trHeight w:val="227"/>
        </w:trPr>
        <w:tc>
          <w:tcPr>
            <w:tcW w:w="2253" w:type="dxa"/>
            <w:gridSpan w:val="3"/>
          </w:tcPr>
          <w:p w:rsidR="00221691" w:rsidRDefault="00221691" w:rsidP="00FF66BA">
            <w:pPr>
              <w:jc w:val="center"/>
              <w:rPr>
                <w:sz w:val="20"/>
                <w:szCs w:val="20"/>
              </w:rPr>
            </w:pPr>
            <w:r w:rsidRPr="0070147C">
              <w:rPr>
                <w:sz w:val="20"/>
                <w:szCs w:val="20"/>
              </w:rPr>
              <w:t xml:space="preserve">Лаборатория робототехники </w:t>
            </w:r>
          </w:p>
          <w:p w:rsidR="00221691" w:rsidRPr="0070147C" w:rsidRDefault="00221691" w:rsidP="00FF66BA">
            <w:pPr>
              <w:jc w:val="center"/>
              <w:rPr>
                <w:sz w:val="20"/>
                <w:szCs w:val="20"/>
              </w:rPr>
            </w:pPr>
            <w:r w:rsidRPr="0070147C">
              <w:rPr>
                <w:sz w:val="20"/>
                <w:szCs w:val="20"/>
              </w:rPr>
              <w:t>«</w:t>
            </w:r>
            <w:r w:rsidRPr="0070147C">
              <w:rPr>
                <w:sz w:val="20"/>
                <w:szCs w:val="20"/>
                <w:lang w:val="en-US"/>
              </w:rPr>
              <w:t>My</w:t>
            </w:r>
            <w:r w:rsidRPr="0070147C">
              <w:rPr>
                <w:sz w:val="20"/>
                <w:szCs w:val="20"/>
              </w:rPr>
              <w:t xml:space="preserve"> </w:t>
            </w:r>
            <w:r w:rsidRPr="0070147C">
              <w:rPr>
                <w:sz w:val="20"/>
                <w:szCs w:val="20"/>
                <w:lang w:val="en-US"/>
              </w:rPr>
              <w:t>Robot</w:t>
            </w:r>
            <w:r w:rsidRPr="0070147C">
              <w:rPr>
                <w:sz w:val="20"/>
                <w:szCs w:val="20"/>
              </w:rPr>
              <w:t>»</w:t>
            </w:r>
          </w:p>
        </w:tc>
        <w:tc>
          <w:tcPr>
            <w:tcW w:w="1519" w:type="dxa"/>
            <w:gridSpan w:val="2"/>
            <w:shd w:val="clear" w:color="auto" w:fill="00B0F0"/>
          </w:tcPr>
          <w:p w:rsidR="00221691" w:rsidRPr="00CF69D3" w:rsidRDefault="00221691" w:rsidP="0070147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72</w:t>
            </w:r>
          </w:p>
        </w:tc>
        <w:tc>
          <w:tcPr>
            <w:tcW w:w="3025" w:type="dxa"/>
            <w:gridSpan w:val="10"/>
            <w:shd w:val="clear" w:color="auto" w:fill="00B0F0"/>
          </w:tcPr>
          <w:p w:rsidR="00221691" w:rsidRPr="00CF69D3" w:rsidRDefault="00221691" w:rsidP="0070147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72</w:t>
            </w:r>
          </w:p>
        </w:tc>
        <w:tc>
          <w:tcPr>
            <w:tcW w:w="8319" w:type="dxa"/>
            <w:gridSpan w:val="23"/>
          </w:tcPr>
          <w:p w:rsidR="00221691" w:rsidRPr="00CF69D3" w:rsidRDefault="00221691" w:rsidP="00CF69D3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761" w:type="dxa"/>
          </w:tcPr>
          <w:p w:rsidR="00221691" w:rsidRPr="00CF69D3" w:rsidRDefault="00221691" w:rsidP="00696BC4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144</w:t>
            </w:r>
          </w:p>
        </w:tc>
      </w:tr>
      <w:tr w:rsidR="00221691" w:rsidTr="00221691">
        <w:trPr>
          <w:trHeight w:val="227"/>
        </w:trPr>
        <w:tc>
          <w:tcPr>
            <w:tcW w:w="2253" w:type="dxa"/>
            <w:gridSpan w:val="3"/>
          </w:tcPr>
          <w:p w:rsidR="00221691" w:rsidRPr="0070147C" w:rsidRDefault="00221691" w:rsidP="00FF66B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Беспилотные летательные аппараты</w:t>
            </w:r>
          </w:p>
        </w:tc>
        <w:tc>
          <w:tcPr>
            <w:tcW w:w="4544" w:type="dxa"/>
            <w:gridSpan w:val="12"/>
          </w:tcPr>
          <w:p w:rsidR="00221691" w:rsidRDefault="00221691" w:rsidP="0070147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319" w:type="dxa"/>
            <w:gridSpan w:val="23"/>
            <w:shd w:val="clear" w:color="auto" w:fill="00B0F0"/>
          </w:tcPr>
          <w:p w:rsidR="00221691" w:rsidRPr="00CF69D3" w:rsidRDefault="00221691" w:rsidP="0090508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72</w:t>
            </w:r>
          </w:p>
        </w:tc>
        <w:tc>
          <w:tcPr>
            <w:tcW w:w="761" w:type="dxa"/>
          </w:tcPr>
          <w:p w:rsidR="00221691" w:rsidRDefault="00221691" w:rsidP="00CF69D3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72</w:t>
            </w:r>
          </w:p>
        </w:tc>
      </w:tr>
      <w:tr w:rsidR="00221691" w:rsidTr="00221691">
        <w:trPr>
          <w:trHeight w:val="227"/>
        </w:trPr>
        <w:tc>
          <w:tcPr>
            <w:tcW w:w="2253" w:type="dxa"/>
            <w:gridSpan w:val="3"/>
          </w:tcPr>
          <w:p w:rsidR="00221691" w:rsidRPr="0070147C" w:rsidRDefault="00221691" w:rsidP="00FF66BA">
            <w:pPr>
              <w:jc w:val="center"/>
              <w:rPr>
                <w:sz w:val="20"/>
                <w:szCs w:val="20"/>
              </w:rPr>
            </w:pPr>
            <w:r w:rsidRPr="0070147C">
              <w:rPr>
                <w:sz w:val="20"/>
                <w:szCs w:val="20"/>
              </w:rPr>
              <w:t>3</w:t>
            </w:r>
            <w:r w:rsidRPr="0070147C">
              <w:rPr>
                <w:sz w:val="20"/>
                <w:szCs w:val="20"/>
                <w:lang w:val="en-US"/>
              </w:rPr>
              <w:t>D</w:t>
            </w:r>
            <w:r w:rsidRPr="0070147C">
              <w:rPr>
                <w:sz w:val="20"/>
                <w:szCs w:val="20"/>
              </w:rPr>
              <w:t>-</w:t>
            </w:r>
            <w:r w:rsidRPr="0070147C">
              <w:rPr>
                <w:sz w:val="20"/>
                <w:szCs w:val="20"/>
                <w:lang w:val="en-US"/>
              </w:rPr>
              <w:t>art</w:t>
            </w:r>
            <w:r w:rsidRPr="0070147C">
              <w:rPr>
                <w:sz w:val="20"/>
                <w:szCs w:val="20"/>
              </w:rPr>
              <w:t xml:space="preserve"> </w:t>
            </w:r>
            <w:r w:rsidRPr="0070147C">
              <w:rPr>
                <w:sz w:val="20"/>
                <w:szCs w:val="20"/>
                <w:lang w:val="en-US"/>
              </w:rPr>
              <w:t>PRO</w:t>
            </w:r>
          </w:p>
        </w:tc>
        <w:tc>
          <w:tcPr>
            <w:tcW w:w="1519" w:type="dxa"/>
            <w:gridSpan w:val="2"/>
            <w:shd w:val="clear" w:color="auto" w:fill="00B0F0"/>
          </w:tcPr>
          <w:p w:rsidR="00221691" w:rsidRPr="00CF69D3" w:rsidRDefault="00221691" w:rsidP="00BC3A6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36</w:t>
            </w:r>
          </w:p>
        </w:tc>
        <w:tc>
          <w:tcPr>
            <w:tcW w:w="3025" w:type="dxa"/>
            <w:gridSpan w:val="10"/>
            <w:shd w:val="clear" w:color="auto" w:fill="00B0F0"/>
          </w:tcPr>
          <w:p w:rsidR="00221691" w:rsidRPr="00CF69D3" w:rsidRDefault="00221691" w:rsidP="00BC3A6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72</w:t>
            </w:r>
          </w:p>
        </w:tc>
        <w:tc>
          <w:tcPr>
            <w:tcW w:w="3870" w:type="dxa"/>
            <w:gridSpan w:val="12"/>
            <w:shd w:val="clear" w:color="auto" w:fill="00B0F0"/>
          </w:tcPr>
          <w:p w:rsidR="00221691" w:rsidRPr="00CF69D3" w:rsidRDefault="00221691" w:rsidP="0070147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72</w:t>
            </w:r>
          </w:p>
        </w:tc>
        <w:tc>
          <w:tcPr>
            <w:tcW w:w="4449" w:type="dxa"/>
            <w:gridSpan w:val="11"/>
            <w:shd w:val="clear" w:color="auto" w:fill="FFFFFF" w:themeFill="background1"/>
          </w:tcPr>
          <w:p w:rsidR="00221691" w:rsidRPr="00CF69D3" w:rsidRDefault="00221691" w:rsidP="0070147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61" w:type="dxa"/>
          </w:tcPr>
          <w:p w:rsidR="00221691" w:rsidRPr="00CF69D3" w:rsidRDefault="00221691" w:rsidP="00CF69D3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180</w:t>
            </w:r>
          </w:p>
        </w:tc>
      </w:tr>
      <w:tr w:rsidR="00221691" w:rsidTr="00221691">
        <w:trPr>
          <w:trHeight w:val="227"/>
        </w:trPr>
        <w:tc>
          <w:tcPr>
            <w:tcW w:w="15877" w:type="dxa"/>
            <w:gridSpan w:val="39"/>
          </w:tcPr>
          <w:p w:rsidR="00221691" w:rsidRPr="00CF69D3" w:rsidRDefault="00221691" w:rsidP="00FA70B4">
            <w:pPr>
              <w:jc w:val="center"/>
              <w:rPr>
                <w:b/>
                <w:sz w:val="20"/>
                <w:szCs w:val="20"/>
              </w:rPr>
            </w:pPr>
            <w:r w:rsidRPr="0070147C">
              <w:rPr>
                <w:b/>
                <w:sz w:val="20"/>
                <w:szCs w:val="20"/>
              </w:rPr>
              <w:t>Социально-гума</w:t>
            </w:r>
            <w:r>
              <w:rPr>
                <w:b/>
                <w:sz w:val="20"/>
                <w:szCs w:val="20"/>
              </w:rPr>
              <w:t>н</w:t>
            </w:r>
            <w:r w:rsidRPr="0070147C">
              <w:rPr>
                <w:b/>
                <w:sz w:val="20"/>
                <w:szCs w:val="20"/>
              </w:rPr>
              <w:t>итарное</w:t>
            </w:r>
          </w:p>
        </w:tc>
      </w:tr>
      <w:tr w:rsidR="00221691" w:rsidTr="00221691">
        <w:trPr>
          <w:trHeight w:val="286"/>
        </w:trPr>
        <w:tc>
          <w:tcPr>
            <w:tcW w:w="2253" w:type="dxa"/>
            <w:gridSpan w:val="3"/>
          </w:tcPr>
          <w:p w:rsidR="00221691" w:rsidRPr="0070147C" w:rsidRDefault="00221691" w:rsidP="00FF66BA">
            <w:pPr>
              <w:jc w:val="center"/>
              <w:rPr>
                <w:sz w:val="20"/>
                <w:szCs w:val="20"/>
              </w:rPr>
            </w:pPr>
            <w:proofErr w:type="spellStart"/>
            <w:r w:rsidRPr="0070147C">
              <w:rPr>
                <w:sz w:val="20"/>
                <w:szCs w:val="20"/>
              </w:rPr>
              <w:t>Медиацентр</w:t>
            </w:r>
            <w:proofErr w:type="spellEnd"/>
            <w:r w:rsidRPr="0070147C">
              <w:rPr>
                <w:sz w:val="20"/>
                <w:szCs w:val="20"/>
              </w:rPr>
              <w:t xml:space="preserve"> «</w:t>
            </w:r>
            <w:r w:rsidRPr="0070147C">
              <w:rPr>
                <w:sz w:val="20"/>
                <w:szCs w:val="20"/>
                <w:lang w:val="en-US"/>
              </w:rPr>
              <w:t>ZOOM</w:t>
            </w:r>
            <w:r w:rsidRPr="0070147C">
              <w:rPr>
                <w:sz w:val="20"/>
                <w:szCs w:val="20"/>
              </w:rPr>
              <w:t>»</w:t>
            </w:r>
          </w:p>
        </w:tc>
        <w:tc>
          <w:tcPr>
            <w:tcW w:w="757" w:type="dxa"/>
          </w:tcPr>
          <w:p w:rsidR="00221691" w:rsidRPr="00CF69D3" w:rsidRDefault="00221691" w:rsidP="00CF69D3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762" w:type="dxa"/>
          </w:tcPr>
          <w:p w:rsidR="00221691" w:rsidRPr="00CF69D3" w:rsidRDefault="00221691" w:rsidP="00CF69D3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767" w:type="dxa"/>
            <w:gridSpan w:val="2"/>
          </w:tcPr>
          <w:p w:rsidR="00221691" w:rsidRPr="00CF69D3" w:rsidRDefault="00221691" w:rsidP="00CF69D3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765" w:type="dxa"/>
            <w:gridSpan w:val="2"/>
          </w:tcPr>
          <w:p w:rsidR="00221691" w:rsidRPr="00CF69D3" w:rsidRDefault="00221691" w:rsidP="00CF69D3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765" w:type="dxa"/>
            <w:gridSpan w:val="3"/>
          </w:tcPr>
          <w:p w:rsidR="00221691" w:rsidRPr="00CF69D3" w:rsidRDefault="00221691" w:rsidP="00CF69D3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765" w:type="dxa"/>
            <w:gridSpan w:val="4"/>
          </w:tcPr>
          <w:p w:rsidR="00221691" w:rsidRPr="00CF69D3" w:rsidRDefault="00221691" w:rsidP="00CF69D3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8282" w:type="dxa"/>
            <w:gridSpan w:val="22"/>
            <w:shd w:val="clear" w:color="auto" w:fill="00B0F0"/>
          </w:tcPr>
          <w:p w:rsidR="00221691" w:rsidRPr="00CF69D3" w:rsidRDefault="00221691" w:rsidP="008F31E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144</w:t>
            </w:r>
          </w:p>
        </w:tc>
        <w:tc>
          <w:tcPr>
            <w:tcW w:w="761" w:type="dxa"/>
          </w:tcPr>
          <w:p w:rsidR="00221691" w:rsidRPr="00CF69D3" w:rsidRDefault="00221691" w:rsidP="00B32A10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144</w:t>
            </w:r>
          </w:p>
        </w:tc>
      </w:tr>
      <w:tr w:rsidR="00221691" w:rsidTr="00221691">
        <w:trPr>
          <w:trHeight w:val="286"/>
        </w:trPr>
        <w:tc>
          <w:tcPr>
            <w:tcW w:w="609" w:type="dxa"/>
          </w:tcPr>
          <w:p w:rsidR="00221691" w:rsidRDefault="00221691" w:rsidP="002A0AA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64" w:type="dxa"/>
          </w:tcPr>
          <w:p w:rsidR="00221691" w:rsidRDefault="00221691" w:rsidP="002A0AA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504" w:type="dxa"/>
            <w:gridSpan w:val="37"/>
          </w:tcPr>
          <w:p w:rsidR="00221691" w:rsidRPr="002A0AAF" w:rsidRDefault="00221691" w:rsidP="002A0AA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Художественно-эстетическое</w:t>
            </w:r>
          </w:p>
        </w:tc>
      </w:tr>
      <w:tr w:rsidR="00221691" w:rsidTr="00221691">
        <w:trPr>
          <w:trHeight w:val="227"/>
        </w:trPr>
        <w:tc>
          <w:tcPr>
            <w:tcW w:w="2253" w:type="dxa"/>
            <w:gridSpan w:val="3"/>
          </w:tcPr>
          <w:p w:rsidR="00221691" w:rsidRPr="002A0AAF" w:rsidRDefault="00221691" w:rsidP="00FF66BA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Лаборатория 3Д моделирования</w:t>
            </w:r>
          </w:p>
        </w:tc>
        <w:tc>
          <w:tcPr>
            <w:tcW w:w="4544" w:type="dxa"/>
            <w:gridSpan w:val="12"/>
          </w:tcPr>
          <w:p w:rsidR="00221691" w:rsidRPr="002A0AAF" w:rsidRDefault="00221691" w:rsidP="008F31E3">
            <w:pPr>
              <w:jc w:val="center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8319" w:type="dxa"/>
            <w:gridSpan w:val="23"/>
            <w:shd w:val="clear" w:color="auto" w:fill="00B0F0"/>
          </w:tcPr>
          <w:p w:rsidR="00221691" w:rsidRDefault="00221691" w:rsidP="008F31E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72</w:t>
            </w:r>
          </w:p>
        </w:tc>
        <w:tc>
          <w:tcPr>
            <w:tcW w:w="761" w:type="dxa"/>
          </w:tcPr>
          <w:p w:rsidR="00221691" w:rsidRPr="002A0AAF" w:rsidRDefault="00221691" w:rsidP="00B32A10">
            <w:pPr>
              <w:jc w:val="both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72</w:t>
            </w:r>
          </w:p>
        </w:tc>
      </w:tr>
      <w:tr w:rsidR="00221691" w:rsidTr="00221691">
        <w:trPr>
          <w:trHeight w:val="227"/>
        </w:trPr>
        <w:tc>
          <w:tcPr>
            <w:tcW w:w="609" w:type="dxa"/>
          </w:tcPr>
          <w:p w:rsidR="00221691" w:rsidRPr="0070147C" w:rsidRDefault="00221691" w:rsidP="00FA70B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64" w:type="dxa"/>
          </w:tcPr>
          <w:p w:rsidR="00221691" w:rsidRPr="0070147C" w:rsidRDefault="00221691" w:rsidP="00FA70B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504" w:type="dxa"/>
            <w:gridSpan w:val="37"/>
          </w:tcPr>
          <w:p w:rsidR="00221691" w:rsidRPr="00CF69D3" w:rsidRDefault="00221691" w:rsidP="00FA70B4">
            <w:pPr>
              <w:jc w:val="center"/>
              <w:rPr>
                <w:b/>
                <w:sz w:val="20"/>
                <w:szCs w:val="20"/>
              </w:rPr>
            </w:pPr>
            <w:r w:rsidRPr="0070147C">
              <w:rPr>
                <w:b/>
                <w:sz w:val="20"/>
                <w:szCs w:val="20"/>
              </w:rPr>
              <w:t>Физкультурно-спортивное</w:t>
            </w:r>
          </w:p>
        </w:tc>
      </w:tr>
      <w:tr w:rsidR="00221691" w:rsidTr="00221691">
        <w:trPr>
          <w:trHeight w:val="227"/>
        </w:trPr>
        <w:tc>
          <w:tcPr>
            <w:tcW w:w="2253" w:type="dxa"/>
            <w:gridSpan w:val="3"/>
          </w:tcPr>
          <w:p w:rsidR="00221691" w:rsidRDefault="00221691" w:rsidP="00221691">
            <w:pPr>
              <w:jc w:val="center"/>
              <w:rPr>
                <w:sz w:val="20"/>
                <w:szCs w:val="20"/>
              </w:rPr>
            </w:pPr>
            <w:r w:rsidRPr="0070147C">
              <w:rPr>
                <w:sz w:val="20"/>
                <w:szCs w:val="20"/>
              </w:rPr>
              <w:t>Шахмат</w:t>
            </w:r>
            <w:r>
              <w:rPr>
                <w:sz w:val="20"/>
                <w:szCs w:val="20"/>
              </w:rPr>
              <w:t>ная азбука (1-4 класс)</w:t>
            </w:r>
          </w:p>
          <w:p w:rsidR="00221691" w:rsidRPr="0070147C" w:rsidRDefault="00221691" w:rsidP="002216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Шахматы. Продвинутый уровень (5-11 класс)</w:t>
            </w:r>
          </w:p>
        </w:tc>
        <w:tc>
          <w:tcPr>
            <w:tcW w:w="4581" w:type="dxa"/>
            <w:gridSpan w:val="13"/>
            <w:shd w:val="clear" w:color="auto" w:fill="00B0F0"/>
          </w:tcPr>
          <w:p w:rsidR="00221691" w:rsidRPr="00CF69D3" w:rsidRDefault="00221691" w:rsidP="0070147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144</w:t>
            </w:r>
          </w:p>
        </w:tc>
        <w:tc>
          <w:tcPr>
            <w:tcW w:w="8282" w:type="dxa"/>
            <w:gridSpan w:val="22"/>
            <w:shd w:val="clear" w:color="auto" w:fill="00B0F0"/>
          </w:tcPr>
          <w:p w:rsidR="00221691" w:rsidRPr="00CF69D3" w:rsidRDefault="00221691" w:rsidP="0022169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72</w:t>
            </w:r>
          </w:p>
        </w:tc>
        <w:tc>
          <w:tcPr>
            <w:tcW w:w="761" w:type="dxa"/>
          </w:tcPr>
          <w:p w:rsidR="00221691" w:rsidRPr="00CF69D3" w:rsidRDefault="00221691" w:rsidP="00FA70B4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216</w:t>
            </w:r>
          </w:p>
        </w:tc>
      </w:tr>
      <w:tr w:rsidR="00221691" w:rsidTr="00221691">
        <w:trPr>
          <w:trHeight w:val="227"/>
        </w:trPr>
        <w:tc>
          <w:tcPr>
            <w:tcW w:w="15116" w:type="dxa"/>
            <w:gridSpan w:val="38"/>
          </w:tcPr>
          <w:p w:rsidR="00221691" w:rsidRPr="00CF69D3" w:rsidRDefault="00221691" w:rsidP="00CF69D3">
            <w:pPr>
              <w:jc w:val="both"/>
              <w:rPr>
                <w:b/>
                <w:sz w:val="20"/>
                <w:szCs w:val="20"/>
              </w:rPr>
            </w:pPr>
            <w:r w:rsidRPr="00696BC4">
              <w:rPr>
                <w:b/>
                <w:sz w:val="20"/>
                <w:szCs w:val="20"/>
              </w:rPr>
              <w:t>ИТОГО:</w:t>
            </w:r>
          </w:p>
        </w:tc>
        <w:tc>
          <w:tcPr>
            <w:tcW w:w="761" w:type="dxa"/>
          </w:tcPr>
          <w:p w:rsidR="00221691" w:rsidRDefault="00E00A9C" w:rsidP="00BC3A6B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900</w:t>
            </w:r>
          </w:p>
        </w:tc>
      </w:tr>
    </w:tbl>
    <w:p w:rsidR="009B710C" w:rsidRPr="009B710C" w:rsidRDefault="009B710C" w:rsidP="009B710C">
      <w:pPr>
        <w:jc w:val="center"/>
      </w:pPr>
    </w:p>
    <w:p w:rsidR="009B710C" w:rsidRDefault="009B710C" w:rsidP="009B710C">
      <w:pPr>
        <w:jc w:val="center"/>
      </w:pPr>
    </w:p>
    <w:p w:rsidR="009B710C" w:rsidRPr="00F01BFF" w:rsidRDefault="009B710C" w:rsidP="009B710C">
      <w:pPr>
        <w:jc w:val="center"/>
      </w:pPr>
    </w:p>
    <w:sectPr w:rsidR="009B710C" w:rsidRPr="00F01BFF" w:rsidSect="00221691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E46D33"/>
    <w:multiLevelType w:val="hybridMultilevel"/>
    <w:tmpl w:val="2CC01CAE"/>
    <w:lvl w:ilvl="0" w:tplc="A8402BA8">
      <w:start w:val="1"/>
      <w:numFmt w:val="decimal"/>
      <w:lvlText w:val="%1."/>
      <w:lvlJc w:val="left"/>
      <w:pPr>
        <w:ind w:left="1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4008EE0E">
      <w:start w:val="1"/>
      <w:numFmt w:val="lowerLetter"/>
      <w:lvlText w:val="%2"/>
      <w:lvlJc w:val="left"/>
      <w:pPr>
        <w:ind w:left="1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2E92EB7C">
      <w:start w:val="1"/>
      <w:numFmt w:val="lowerRoman"/>
      <w:lvlText w:val="%3"/>
      <w:lvlJc w:val="left"/>
      <w:pPr>
        <w:ind w:left="2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7EEA553C">
      <w:start w:val="1"/>
      <w:numFmt w:val="decimal"/>
      <w:lvlText w:val="%4"/>
      <w:lvlJc w:val="left"/>
      <w:pPr>
        <w:ind w:left="3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40601236">
      <w:start w:val="1"/>
      <w:numFmt w:val="lowerLetter"/>
      <w:lvlText w:val="%5"/>
      <w:lvlJc w:val="left"/>
      <w:pPr>
        <w:ind w:left="3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EDAEE6CC">
      <w:start w:val="1"/>
      <w:numFmt w:val="lowerRoman"/>
      <w:lvlText w:val="%6"/>
      <w:lvlJc w:val="left"/>
      <w:pPr>
        <w:ind w:left="4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DB48EAA0">
      <w:start w:val="1"/>
      <w:numFmt w:val="decimal"/>
      <w:lvlText w:val="%7"/>
      <w:lvlJc w:val="left"/>
      <w:pPr>
        <w:ind w:left="54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8CB6A9B8">
      <w:start w:val="1"/>
      <w:numFmt w:val="lowerLetter"/>
      <w:lvlText w:val="%8"/>
      <w:lvlJc w:val="left"/>
      <w:pPr>
        <w:ind w:left="6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6B78423A">
      <w:start w:val="1"/>
      <w:numFmt w:val="lowerRoman"/>
      <w:lvlText w:val="%9"/>
      <w:lvlJc w:val="left"/>
      <w:pPr>
        <w:ind w:left="68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7BE3039F"/>
    <w:multiLevelType w:val="hybridMultilevel"/>
    <w:tmpl w:val="7C263D4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embedSystemFonts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compat/>
  <w:rsids>
    <w:rsidRoot w:val="003C2FA0"/>
    <w:rsid w:val="000443A7"/>
    <w:rsid w:val="0007472B"/>
    <w:rsid w:val="000965D4"/>
    <w:rsid w:val="000B0FB0"/>
    <w:rsid w:val="000F0D4D"/>
    <w:rsid w:val="00163F10"/>
    <w:rsid w:val="00175DF7"/>
    <w:rsid w:val="00221691"/>
    <w:rsid w:val="002A0AAF"/>
    <w:rsid w:val="002E6C10"/>
    <w:rsid w:val="002F2679"/>
    <w:rsid w:val="003457D1"/>
    <w:rsid w:val="003C2FA0"/>
    <w:rsid w:val="003F42A9"/>
    <w:rsid w:val="004314B1"/>
    <w:rsid w:val="0045472F"/>
    <w:rsid w:val="0047797D"/>
    <w:rsid w:val="0050674A"/>
    <w:rsid w:val="00587D82"/>
    <w:rsid w:val="005F6ADA"/>
    <w:rsid w:val="005F6EAB"/>
    <w:rsid w:val="00602AA4"/>
    <w:rsid w:val="006532AC"/>
    <w:rsid w:val="0065452B"/>
    <w:rsid w:val="00676A61"/>
    <w:rsid w:val="0068709E"/>
    <w:rsid w:val="00696BC4"/>
    <w:rsid w:val="006B4157"/>
    <w:rsid w:val="006D06C7"/>
    <w:rsid w:val="0070147C"/>
    <w:rsid w:val="007623F5"/>
    <w:rsid w:val="007F5E51"/>
    <w:rsid w:val="00804AB8"/>
    <w:rsid w:val="00887361"/>
    <w:rsid w:val="008B5792"/>
    <w:rsid w:val="008C4A51"/>
    <w:rsid w:val="008F31E3"/>
    <w:rsid w:val="0090508E"/>
    <w:rsid w:val="00966A65"/>
    <w:rsid w:val="0097709F"/>
    <w:rsid w:val="00983427"/>
    <w:rsid w:val="00997924"/>
    <w:rsid w:val="009B710C"/>
    <w:rsid w:val="009E7F80"/>
    <w:rsid w:val="00A979C6"/>
    <w:rsid w:val="00B32A10"/>
    <w:rsid w:val="00BC10F6"/>
    <w:rsid w:val="00BC3A6B"/>
    <w:rsid w:val="00C0042C"/>
    <w:rsid w:val="00CF69D3"/>
    <w:rsid w:val="00D45C47"/>
    <w:rsid w:val="00E00A9C"/>
    <w:rsid w:val="00E231D2"/>
    <w:rsid w:val="00E716CD"/>
    <w:rsid w:val="00EF41D0"/>
    <w:rsid w:val="00F01BFF"/>
    <w:rsid w:val="00F14A1C"/>
    <w:rsid w:val="00FA54B0"/>
    <w:rsid w:val="00FA70B4"/>
    <w:rsid w:val="00FD31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8709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5E51"/>
    <w:pPr>
      <w:ind w:left="720"/>
      <w:contextualSpacing/>
    </w:pPr>
  </w:style>
  <w:style w:type="table" w:styleId="a4">
    <w:name w:val="Table Grid"/>
    <w:basedOn w:val="a1"/>
    <w:rsid w:val="00CF69D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"/>
    <w:basedOn w:val="a"/>
    <w:link w:val="a6"/>
    <w:uiPriority w:val="99"/>
    <w:rsid w:val="00E716CD"/>
    <w:pPr>
      <w:shd w:val="clear" w:color="auto" w:fill="FFFFFF"/>
      <w:spacing w:line="250" w:lineRule="exact"/>
      <w:ind w:hanging="700"/>
      <w:jc w:val="center"/>
    </w:pPr>
    <w:rPr>
      <w:sz w:val="23"/>
      <w:szCs w:val="23"/>
    </w:rPr>
  </w:style>
  <w:style w:type="character" w:customStyle="1" w:styleId="a6">
    <w:name w:val="Основной текст Знак"/>
    <w:basedOn w:val="a0"/>
    <w:link w:val="a5"/>
    <w:uiPriority w:val="99"/>
    <w:rsid w:val="00E716CD"/>
    <w:rPr>
      <w:sz w:val="23"/>
      <w:szCs w:val="23"/>
      <w:shd w:val="clear" w:color="auto" w:fill="FFFFFF"/>
    </w:rPr>
  </w:style>
  <w:style w:type="table" w:customStyle="1" w:styleId="TableGrid">
    <w:name w:val="TableGrid"/>
    <w:rsid w:val="00FD3166"/>
    <w:rPr>
      <w:rFonts w:asciiTheme="minorHAnsi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D84E15-003A-4A87-AD33-A9B33B3F9A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619</Words>
  <Characters>4467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</dc:creator>
  <cp:lastModifiedBy>Екатерина Воложанина</cp:lastModifiedBy>
  <cp:revision>2</cp:revision>
  <cp:lastPrinted>2024-09-04T10:23:00Z</cp:lastPrinted>
  <dcterms:created xsi:type="dcterms:W3CDTF">2026-09-22T10:36:00Z</dcterms:created>
  <dcterms:modified xsi:type="dcterms:W3CDTF">2026-09-22T10:36:00Z</dcterms:modified>
</cp:coreProperties>
</file>